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F9" w:rsidRDefault="00D95FF9" w:rsidP="00D95FF9">
      <w:pPr>
        <w:pStyle w:val="Style2"/>
        <w:widowControl/>
        <w:ind w:firstLine="709"/>
        <w:jc w:val="right"/>
        <w:rPr>
          <w:rStyle w:val="FontStyle12"/>
          <w:b w:val="0"/>
        </w:rPr>
      </w:pPr>
      <w:r>
        <w:rPr>
          <w:rStyle w:val="FontStyle12"/>
          <w:b w:val="0"/>
        </w:rPr>
        <w:t>Приложение 1</w:t>
      </w:r>
    </w:p>
    <w:p w:rsidR="00D95FF9" w:rsidRDefault="00D95FF9" w:rsidP="00D95FF9">
      <w:pPr>
        <w:pStyle w:val="Style2"/>
        <w:widowControl/>
        <w:ind w:firstLine="709"/>
        <w:jc w:val="right"/>
        <w:rPr>
          <w:rStyle w:val="FontStyle12"/>
          <w:b w:val="0"/>
        </w:rPr>
      </w:pPr>
      <w:r>
        <w:rPr>
          <w:rStyle w:val="FontStyle12"/>
          <w:b w:val="0"/>
        </w:rPr>
        <w:t>К распоряжению</w:t>
      </w:r>
    </w:p>
    <w:p w:rsidR="00D95FF9" w:rsidRPr="00D95FF9" w:rsidRDefault="00375C40" w:rsidP="00D95FF9">
      <w:pPr>
        <w:pStyle w:val="Style2"/>
        <w:widowControl/>
        <w:ind w:firstLine="709"/>
        <w:jc w:val="right"/>
        <w:rPr>
          <w:rStyle w:val="FontStyle12"/>
          <w:b w:val="0"/>
        </w:rPr>
      </w:pPr>
      <w:r>
        <w:rPr>
          <w:rStyle w:val="FontStyle12"/>
          <w:b w:val="0"/>
        </w:rPr>
        <w:t>от 15</w:t>
      </w:r>
      <w:r w:rsidR="00423127">
        <w:rPr>
          <w:rStyle w:val="FontStyle12"/>
          <w:b w:val="0"/>
        </w:rPr>
        <w:t xml:space="preserve"> декабря 2015</w:t>
      </w:r>
      <w:r w:rsidR="00D95FF9">
        <w:rPr>
          <w:rStyle w:val="FontStyle12"/>
          <w:b w:val="0"/>
        </w:rPr>
        <w:t xml:space="preserve"> г. № </w:t>
      </w:r>
      <w:r>
        <w:rPr>
          <w:rStyle w:val="FontStyle12"/>
          <w:b w:val="0"/>
        </w:rPr>
        <w:t>302</w:t>
      </w:r>
    </w:p>
    <w:p w:rsidR="00BB7580" w:rsidRDefault="00BB7580" w:rsidP="00BB7580">
      <w:pPr>
        <w:pStyle w:val="Style2"/>
        <w:widowControl/>
        <w:ind w:firstLine="709"/>
        <w:jc w:val="center"/>
        <w:rPr>
          <w:rStyle w:val="FontStyle12"/>
        </w:rPr>
      </w:pPr>
      <w:r>
        <w:rPr>
          <w:rStyle w:val="FontStyle12"/>
        </w:rPr>
        <w:t>ПОЛОЖЕНИЕ</w:t>
      </w:r>
    </w:p>
    <w:p w:rsidR="00BB7580" w:rsidRDefault="00BB7580" w:rsidP="00BB7580">
      <w:pPr>
        <w:pStyle w:val="Style3"/>
        <w:widowControl/>
        <w:spacing w:line="240" w:lineRule="auto"/>
        <w:ind w:right="53" w:firstLine="709"/>
      </w:pPr>
    </w:p>
    <w:p w:rsidR="00BB7580" w:rsidRPr="000C2120" w:rsidRDefault="00BB7580" w:rsidP="00AB643E">
      <w:pPr>
        <w:pStyle w:val="Style3"/>
        <w:widowControl/>
        <w:spacing w:line="240" w:lineRule="auto"/>
        <w:ind w:right="53" w:firstLine="709"/>
        <w:jc w:val="center"/>
        <w:rPr>
          <w:b/>
          <w:bCs/>
        </w:rPr>
      </w:pPr>
      <w:r w:rsidRPr="000C2120">
        <w:rPr>
          <w:rStyle w:val="FontStyle12"/>
          <w:sz w:val="24"/>
          <w:szCs w:val="24"/>
        </w:rPr>
        <w:t xml:space="preserve">о районном конкурсе </w:t>
      </w:r>
      <w:r w:rsidR="00D1439B">
        <w:rPr>
          <w:b/>
          <w:bCs/>
        </w:rPr>
        <w:t>«Лучший кабинет б</w:t>
      </w:r>
      <w:r w:rsidR="00AB232F">
        <w:rPr>
          <w:b/>
          <w:bCs/>
        </w:rPr>
        <w:t>иологии</w:t>
      </w:r>
      <w:r w:rsidR="00A3551E" w:rsidRPr="000C2120">
        <w:rPr>
          <w:b/>
          <w:bCs/>
        </w:rPr>
        <w:t>»</w:t>
      </w:r>
    </w:p>
    <w:p w:rsidR="00BB7580" w:rsidRDefault="00BB7580" w:rsidP="00BB7580">
      <w:pPr>
        <w:pStyle w:val="Style3"/>
        <w:widowControl/>
        <w:spacing w:line="240" w:lineRule="auto"/>
        <w:ind w:right="53" w:firstLine="709"/>
      </w:pPr>
    </w:p>
    <w:p w:rsidR="00BB7580" w:rsidRPr="008F5980" w:rsidRDefault="00BB7580" w:rsidP="00BB7580">
      <w:pPr>
        <w:pStyle w:val="Style4"/>
        <w:widowControl/>
        <w:ind w:right="82" w:firstLine="709"/>
        <w:jc w:val="center"/>
        <w:rPr>
          <w:rStyle w:val="FontStyle12"/>
          <w:sz w:val="24"/>
          <w:szCs w:val="24"/>
        </w:rPr>
      </w:pPr>
      <w:r w:rsidRPr="008F5980">
        <w:rPr>
          <w:rStyle w:val="FontStyle12"/>
          <w:sz w:val="24"/>
          <w:szCs w:val="24"/>
        </w:rPr>
        <w:t>1. Общие положения</w:t>
      </w:r>
    </w:p>
    <w:p w:rsidR="00BB7580" w:rsidRPr="00434B5C" w:rsidRDefault="00BB7580" w:rsidP="008D4844">
      <w:pPr>
        <w:pStyle w:val="Style5"/>
        <w:widowControl/>
        <w:numPr>
          <w:ilvl w:val="0"/>
          <w:numId w:val="1"/>
        </w:numPr>
        <w:tabs>
          <w:tab w:val="left" w:pos="672"/>
        </w:tabs>
        <w:spacing w:line="240" w:lineRule="auto"/>
        <w:mirrorIndents/>
        <w:jc w:val="left"/>
        <w:rPr>
          <w:rStyle w:val="FontStyle13"/>
          <w:sz w:val="24"/>
          <w:szCs w:val="24"/>
        </w:rPr>
      </w:pPr>
      <w:r w:rsidRPr="00434B5C">
        <w:rPr>
          <w:rStyle w:val="FontStyle13"/>
          <w:sz w:val="24"/>
          <w:szCs w:val="24"/>
        </w:rPr>
        <w:t xml:space="preserve">Настоящее Положение регламентирует порядок проведения районного конкурса </w:t>
      </w:r>
      <w:r w:rsidR="00471914">
        <w:rPr>
          <w:rStyle w:val="FontStyle13"/>
          <w:sz w:val="24"/>
          <w:szCs w:val="24"/>
        </w:rPr>
        <w:t>общеобразовательных организаций</w:t>
      </w:r>
      <w:r w:rsidRPr="00434B5C">
        <w:rPr>
          <w:rStyle w:val="FontStyle13"/>
          <w:sz w:val="24"/>
          <w:szCs w:val="24"/>
        </w:rPr>
        <w:t xml:space="preserve"> (далее - Кон</w:t>
      </w:r>
      <w:r w:rsidRPr="00434B5C">
        <w:rPr>
          <w:rStyle w:val="FontStyle13"/>
          <w:sz w:val="24"/>
          <w:szCs w:val="24"/>
        </w:rPr>
        <w:softHyphen/>
        <w:t xml:space="preserve">курс) на лучшее оформление и </w:t>
      </w:r>
      <w:proofErr w:type="gramStart"/>
      <w:r w:rsidRPr="00434B5C">
        <w:rPr>
          <w:rStyle w:val="FontStyle13"/>
          <w:sz w:val="24"/>
          <w:szCs w:val="24"/>
        </w:rPr>
        <w:t xml:space="preserve">деятельность </w:t>
      </w:r>
      <w:r w:rsidR="00D1439B">
        <w:rPr>
          <w:rStyle w:val="FontStyle14"/>
          <w:sz w:val="24"/>
          <w:szCs w:val="24"/>
        </w:rPr>
        <w:t xml:space="preserve"> учеб</w:t>
      </w:r>
      <w:r w:rsidR="00D1439B">
        <w:rPr>
          <w:rStyle w:val="FontStyle14"/>
          <w:sz w:val="24"/>
          <w:szCs w:val="24"/>
        </w:rPr>
        <w:softHyphen/>
        <w:t>ных</w:t>
      </w:r>
      <w:proofErr w:type="gramEnd"/>
      <w:r w:rsidR="00D1439B">
        <w:rPr>
          <w:rStyle w:val="FontStyle14"/>
          <w:sz w:val="24"/>
          <w:szCs w:val="24"/>
        </w:rPr>
        <w:t xml:space="preserve"> кабинетов б</w:t>
      </w:r>
      <w:r w:rsidR="00AB232F">
        <w:rPr>
          <w:rStyle w:val="FontStyle14"/>
          <w:sz w:val="24"/>
          <w:szCs w:val="24"/>
        </w:rPr>
        <w:t>иологии</w:t>
      </w:r>
      <w:r w:rsidRPr="00434B5C">
        <w:rPr>
          <w:rStyle w:val="FontStyle13"/>
          <w:sz w:val="24"/>
          <w:szCs w:val="24"/>
        </w:rPr>
        <w:t>.</w:t>
      </w:r>
    </w:p>
    <w:p w:rsidR="00BB7580" w:rsidRPr="00434B5C" w:rsidRDefault="00BB7580" w:rsidP="008D4844">
      <w:pPr>
        <w:pStyle w:val="Style5"/>
        <w:widowControl/>
        <w:numPr>
          <w:ilvl w:val="0"/>
          <w:numId w:val="1"/>
        </w:numPr>
        <w:tabs>
          <w:tab w:val="left" w:pos="672"/>
        </w:tabs>
        <w:spacing w:line="240" w:lineRule="auto"/>
        <w:mirrorIndents/>
        <w:jc w:val="left"/>
        <w:rPr>
          <w:rStyle w:val="FontStyle13"/>
          <w:sz w:val="24"/>
          <w:szCs w:val="24"/>
        </w:rPr>
      </w:pPr>
      <w:r w:rsidRPr="00434B5C">
        <w:rPr>
          <w:rStyle w:val="FontStyle13"/>
          <w:sz w:val="24"/>
          <w:szCs w:val="24"/>
        </w:rPr>
        <w:t xml:space="preserve">Конкурс проводится среди </w:t>
      </w:r>
      <w:r w:rsidRPr="00434B5C">
        <w:rPr>
          <w:rStyle w:val="FontStyle14"/>
          <w:sz w:val="24"/>
          <w:szCs w:val="24"/>
        </w:rPr>
        <w:t>учеб</w:t>
      </w:r>
      <w:r w:rsidRPr="00434B5C">
        <w:rPr>
          <w:rStyle w:val="FontStyle14"/>
          <w:sz w:val="24"/>
          <w:szCs w:val="24"/>
        </w:rPr>
        <w:softHyphen/>
        <w:t xml:space="preserve">ных кабинетов </w:t>
      </w:r>
      <w:r w:rsidR="00D1439B">
        <w:rPr>
          <w:rStyle w:val="FontStyle14"/>
          <w:sz w:val="24"/>
          <w:szCs w:val="24"/>
        </w:rPr>
        <w:t>б</w:t>
      </w:r>
      <w:r w:rsidR="00AB232F">
        <w:rPr>
          <w:rStyle w:val="FontStyle14"/>
          <w:sz w:val="24"/>
          <w:szCs w:val="24"/>
        </w:rPr>
        <w:t xml:space="preserve">иологии </w:t>
      </w:r>
      <w:r w:rsidR="00471914">
        <w:rPr>
          <w:rStyle w:val="FontStyle13"/>
          <w:sz w:val="24"/>
          <w:szCs w:val="24"/>
        </w:rPr>
        <w:t>общеобразовательных организаций</w:t>
      </w:r>
      <w:r w:rsidR="00AE7358">
        <w:rPr>
          <w:rStyle w:val="FontStyle13"/>
          <w:sz w:val="24"/>
          <w:szCs w:val="24"/>
        </w:rPr>
        <w:t xml:space="preserve"> </w:t>
      </w:r>
      <w:proofErr w:type="spellStart"/>
      <w:r w:rsidR="00AE7358">
        <w:rPr>
          <w:rStyle w:val="FontStyle13"/>
          <w:sz w:val="24"/>
          <w:szCs w:val="24"/>
        </w:rPr>
        <w:t>К</w:t>
      </w:r>
      <w:r w:rsidR="00A3551E" w:rsidRPr="00434B5C">
        <w:rPr>
          <w:rStyle w:val="FontStyle13"/>
          <w:sz w:val="24"/>
          <w:szCs w:val="24"/>
        </w:rPr>
        <w:t>иришского</w:t>
      </w:r>
      <w:proofErr w:type="spellEnd"/>
      <w:r w:rsidR="00A3551E" w:rsidRPr="00434B5C">
        <w:rPr>
          <w:rStyle w:val="FontStyle13"/>
          <w:sz w:val="24"/>
          <w:szCs w:val="24"/>
        </w:rPr>
        <w:t xml:space="preserve"> района</w:t>
      </w:r>
    </w:p>
    <w:p w:rsidR="00AE7358" w:rsidRDefault="00471914" w:rsidP="008D4844">
      <w:pPr>
        <w:pStyle w:val="Style5"/>
        <w:widowControl/>
        <w:numPr>
          <w:ilvl w:val="0"/>
          <w:numId w:val="1"/>
        </w:numPr>
        <w:tabs>
          <w:tab w:val="left" w:pos="672"/>
        </w:tabs>
        <w:spacing w:line="240" w:lineRule="auto"/>
        <w:mirrorIndents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Организатор</w:t>
      </w:r>
      <w:r w:rsidR="00BB7580" w:rsidRPr="00AE7358">
        <w:rPr>
          <w:rStyle w:val="FontStyle13"/>
          <w:sz w:val="24"/>
          <w:szCs w:val="24"/>
        </w:rPr>
        <w:t xml:space="preserve"> Конкурса </w:t>
      </w:r>
      <w:r w:rsidR="00AE7358">
        <w:rPr>
          <w:rStyle w:val="FontStyle13"/>
          <w:sz w:val="24"/>
          <w:szCs w:val="24"/>
        </w:rPr>
        <w:t>муниципальное бюджетное учреждение «</w:t>
      </w:r>
      <w:proofErr w:type="spellStart"/>
      <w:r w:rsidR="00AE7358">
        <w:rPr>
          <w:rStyle w:val="FontStyle13"/>
          <w:sz w:val="24"/>
          <w:szCs w:val="24"/>
        </w:rPr>
        <w:t>Киришский</w:t>
      </w:r>
      <w:proofErr w:type="spellEnd"/>
      <w:r w:rsidR="00AE7358">
        <w:rPr>
          <w:rStyle w:val="FontStyle13"/>
          <w:sz w:val="24"/>
          <w:szCs w:val="24"/>
        </w:rPr>
        <w:t xml:space="preserve"> центр методического и психолого-педагогического сопровождения»</w:t>
      </w:r>
    </w:p>
    <w:p w:rsidR="00D1439B" w:rsidRPr="00D1439B" w:rsidRDefault="00BB7580" w:rsidP="008D4844">
      <w:pPr>
        <w:pStyle w:val="a5"/>
        <w:numPr>
          <w:ilvl w:val="0"/>
          <w:numId w:val="1"/>
        </w:numPr>
        <w:mirrorIndents/>
        <w:rPr>
          <w:rStyle w:val="FontStyle13"/>
          <w:sz w:val="24"/>
          <w:szCs w:val="24"/>
        </w:rPr>
      </w:pPr>
      <w:r w:rsidRPr="00D1439B">
        <w:rPr>
          <w:rStyle w:val="FontStyle13"/>
          <w:sz w:val="24"/>
          <w:szCs w:val="24"/>
        </w:rPr>
        <w:t>Ин</w:t>
      </w:r>
      <w:r w:rsidR="00471914" w:rsidRPr="00D1439B">
        <w:rPr>
          <w:rStyle w:val="FontStyle13"/>
          <w:sz w:val="24"/>
          <w:szCs w:val="24"/>
        </w:rPr>
        <w:t xml:space="preserve">формация о Конкурсе размещается </w:t>
      </w:r>
      <w:r w:rsidRPr="00D1439B">
        <w:rPr>
          <w:rStyle w:val="FontStyle13"/>
          <w:sz w:val="24"/>
          <w:szCs w:val="24"/>
        </w:rPr>
        <w:t>на сай</w:t>
      </w:r>
      <w:r w:rsidRPr="00D1439B">
        <w:rPr>
          <w:rStyle w:val="FontStyle13"/>
          <w:sz w:val="24"/>
          <w:szCs w:val="24"/>
        </w:rPr>
        <w:softHyphen/>
        <w:t xml:space="preserve">те </w:t>
      </w:r>
      <w:r w:rsidR="00D1439B">
        <w:rPr>
          <w:rStyle w:val="FontStyle13"/>
          <w:sz w:val="24"/>
          <w:szCs w:val="24"/>
        </w:rPr>
        <w:t>муниципального бюджетного учреждения</w:t>
      </w:r>
      <w:r w:rsidR="00D1439B" w:rsidRPr="00D1439B">
        <w:rPr>
          <w:rStyle w:val="FontStyle13"/>
          <w:sz w:val="24"/>
          <w:szCs w:val="24"/>
        </w:rPr>
        <w:t xml:space="preserve"> «</w:t>
      </w:r>
      <w:proofErr w:type="spellStart"/>
      <w:r w:rsidR="00D1439B" w:rsidRPr="00D1439B">
        <w:rPr>
          <w:rStyle w:val="FontStyle13"/>
          <w:sz w:val="24"/>
          <w:szCs w:val="24"/>
        </w:rPr>
        <w:t>Киришский</w:t>
      </w:r>
      <w:proofErr w:type="spellEnd"/>
      <w:r w:rsidR="00D1439B" w:rsidRPr="00D1439B">
        <w:rPr>
          <w:rStyle w:val="FontStyle13"/>
          <w:sz w:val="24"/>
          <w:szCs w:val="24"/>
        </w:rPr>
        <w:t xml:space="preserve"> центр методического и психолого-педагогического сопровождения»</w:t>
      </w:r>
    </w:p>
    <w:p w:rsidR="00AB232F" w:rsidRPr="00D1439B" w:rsidRDefault="00BB7580" w:rsidP="00D1439B">
      <w:pPr>
        <w:pStyle w:val="Style5"/>
        <w:widowControl/>
        <w:tabs>
          <w:tab w:val="left" w:pos="672"/>
        </w:tabs>
        <w:spacing w:line="240" w:lineRule="auto"/>
        <w:ind w:left="709" w:firstLine="0"/>
        <w:jc w:val="center"/>
        <w:rPr>
          <w:rStyle w:val="FontStyle12"/>
          <w:sz w:val="24"/>
          <w:szCs w:val="24"/>
        </w:rPr>
      </w:pPr>
      <w:r w:rsidRPr="00D1439B">
        <w:rPr>
          <w:rStyle w:val="FontStyle12"/>
          <w:sz w:val="24"/>
          <w:szCs w:val="24"/>
        </w:rPr>
        <w:t>2. Цель Конкурса</w:t>
      </w:r>
    </w:p>
    <w:p w:rsidR="00AB232F" w:rsidRPr="00434B5C" w:rsidRDefault="00AB232F" w:rsidP="008D4844">
      <w:pPr>
        <w:pStyle w:val="Style5"/>
        <w:widowControl/>
        <w:tabs>
          <w:tab w:val="left" w:pos="672"/>
        </w:tabs>
        <w:spacing w:line="240" w:lineRule="auto"/>
        <w:ind w:firstLine="675"/>
        <w:jc w:val="left"/>
        <w:rPr>
          <w:rStyle w:val="FontStyle12"/>
          <w:sz w:val="24"/>
          <w:szCs w:val="24"/>
        </w:rPr>
      </w:pPr>
      <w:r>
        <w:t xml:space="preserve">Целью </w:t>
      </w:r>
      <w:proofErr w:type="gramStart"/>
      <w:r>
        <w:t>конкурса  является</w:t>
      </w:r>
      <w:proofErr w:type="gramEnd"/>
      <w:r>
        <w:t xml:space="preserve"> </w:t>
      </w:r>
      <w:r w:rsidR="00312605">
        <w:t>в</w:t>
      </w:r>
      <w:r w:rsidR="00950EA3">
        <w:t>ыявление и распространение</w:t>
      </w:r>
      <w:r w:rsidR="00950EA3" w:rsidRPr="00950EA3">
        <w:t xml:space="preserve"> передового опыта работы педагогов по оформлению и </w:t>
      </w:r>
      <w:r w:rsidR="00950EA3">
        <w:t>эффективному использованию учеб</w:t>
      </w:r>
      <w:r w:rsidR="00312605">
        <w:t>ных кабинетов биологии в направлении освоения</w:t>
      </w:r>
      <w:r w:rsidR="00950EA3" w:rsidRPr="00950EA3">
        <w:t xml:space="preserve"> системы биологических знаний, эко</w:t>
      </w:r>
      <w:r w:rsidR="00312605">
        <w:t>логическому воспитанию учащихся и повышения качества обучения.</w:t>
      </w:r>
    </w:p>
    <w:p w:rsidR="00F32B89" w:rsidRDefault="00F32B89" w:rsidP="008D4844">
      <w:pPr>
        <w:pStyle w:val="Style6"/>
        <w:widowControl/>
        <w:ind w:firstLine="675"/>
        <w:rPr>
          <w:rStyle w:val="FontStyle13"/>
          <w:b/>
          <w:sz w:val="24"/>
          <w:szCs w:val="24"/>
        </w:rPr>
      </w:pPr>
    </w:p>
    <w:p w:rsidR="00BB7580" w:rsidRDefault="00BB7580" w:rsidP="008D4844">
      <w:pPr>
        <w:pStyle w:val="Style6"/>
        <w:widowControl/>
        <w:ind w:firstLine="709"/>
        <w:jc w:val="center"/>
        <w:rPr>
          <w:rStyle w:val="FontStyle13"/>
          <w:b/>
          <w:sz w:val="24"/>
          <w:szCs w:val="24"/>
        </w:rPr>
      </w:pPr>
      <w:r w:rsidRPr="00434B5C">
        <w:rPr>
          <w:rStyle w:val="FontStyle13"/>
          <w:b/>
          <w:sz w:val="24"/>
          <w:szCs w:val="24"/>
        </w:rPr>
        <w:t>3. Задачи Конкурса</w:t>
      </w:r>
    </w:p>
    <w:p w:rsidR="003F0705" w:rsidRPr="003F0705" w:rsidRDefault="008D4844" w:rsidP="008D4844">
      <w:pPr>
        <w:widowControl/>
        <w:autoSpaceDE/>
        <w:autoSpaceDN/>
        <w:adjustRightInd/>
        <w:spacing w:before="100" w:beforeAutospacing="1" w:after="100" w:afterAutospacing="1"/>
        <w:contextualSpacing/>
      </w:pPr>
      <w:r>
        <w:t xml:space="preserve">3.1. </w:t>
      </w:r>
      <w:r w:rsidR="00F32B89">
        <w:t>И</w:t>
      </w:r>
      <w:r w:rsidR="003F0705" w:rsidRPr="003F0705">
        <w:t>зучение динамики развития материально-технической, наглядно-</w:t>
      </w:r>
      <w:r w:rsidR="00312605">
        <w:t>д</w:t>
      </w:r>
      <w:r w:rsidR="003F0705" w:rsidRPr="003F0705">
        <w:t>емонстрационной, дидактической базы кабинетов биологии.</w:t>
      </w:r>
    </w:p>
    <w:p w:rsidR="003F0705" w:rsidRPr="003F0705" w:rsidRDefault="008D4844" w:rsidP="008D4844">
      <w:pPr>
        <w:widowControl/>
        <w:autoSpaceDE/>
        <w:autoSpaceDN/>
        <w:adjustRightInd/>
        <w:spacing w:before="100" w:beforeAutospacing="1" w:after="100" w:afterAutospacing="1"/>
        <w:contextualSpacing/>
      </w:pPr>
      <w:r>
        <w:t xml:space="preserve">3.2. </w:t>
      </w:r>
      <w:r w:rsidR="003F0705" w:rsidRPr="003F0705">
        <w:t>Выявление соответствия средств обучения современным требованиям к кабинету, к оснащению урока.</w:t>
      </w:r>
    </w:p>
    <w:p w:rsidR="003F0705" w:rsidRPr="003F0705" w:rsidRDefault="008D4844" w:rsidP="008D4844">
      <w:pPr>
        <w:widowControl/>
        <w:autoSpaceDE/>
        <w:autoSpaceDN/>
        <w:adjustRightInd/>
        <w:spacing w:before="100" w:beforeAutospacing="1" w:after="100" w:afterAutospacing="1"/>
        <w:contextualSpacing/>
      </w:pPr>
      <w:r>
        <w:t xml:space="preserve">3.3. </w:t>
      </w:r>
      <w:r w:rsidR="003F0705" w:rsidRPr="003F0705">
        <w:t xml:space="preserve">Активизация деятельности </w:t>
      </w:r>
      <w:r w:rsidR="00312605">
        <w:t>учителей биологии</w:t>
      </w:r>
      <w:r w:rsidR="003F0705" w:rsidRPr="003F0705">
        <w:t xml:space="preserve"> по созданию надлежащих условий для реализации требований </w:t>
      </w:r>
      <w:r w:rsidR="00312605">
        <w:t xml:space="preserve">образовательных </w:t>
      </w:r>
      <w:r w:rsidR="003F0705" w:rsidRPr="003F0705">
        <w:t>программ по биологии.</w:t>
      </w:r>
    </w:p>
    <w:p w:rsidR="008D4844" w:rsidRDefault="008D4844" w:rsidP="008D4844">
      <w:pPr>
        <w:widowControl/>
        <w:autoSpaceDE/>
        <w:autoSpaceDN/>
        <w:adjustRightInd/>
        <w:spacing w:before="100" w:beforeAutospacing="1" w:after="100" w:afterAutospacing="1"/>
        <w:contextualSpacing/>
      </w:pPr>
      <w:r>
        <w:t xml:space="preserve">3.4. </w:t>
      </w:r>
      <w:r w:rsidR="003F0705" w:rsidRPr="003F0705">
        <w:t>Выявление и распространение положительного опыта использования оснащения кабинета в урочной и внеурочной деятельности.</w:t>
      </w:r>
    </w:p>
    <w:p w:rsidR="00312605" w:rsidRPr="00312605" w:rsidRDefault="008D4844" w:rsidP="008D4844">
      <w:pPr>
        <w:widowControl/>
        <w:autoSpaceDE/>
        <w:autoSpaceDN/>
        <w:adjustRightInd/>
        <w:spacing w:before="100" w:beforeAutospacing="1" w:after="100" w:afterAutospacing="1"/>
        <w:contextualSpacing/>
      </w:pPr>
      <w:r>
        <w:t xml:space="preserve">3.5. </w:t>
      </w:r>
      <w:r w:rsidR="00312605" w:rsidRPr="00312605">
        <w:t>Стимулирование роста профессиональной культуры педагогов, совершенствование их педагогического мастерства.</w:t>
      </w:r>
    </w:p>
    <w:p w:rsidR="003F0705" w:rsidRPr="00434B5C" w:rsidRDefault="003F0705" w:rsidP="00BB7580">
      <w:pPr>
        <w:pStyle w:val="Style6"/>
        <w:widowControl/>
        <w:ind w:right="19" w:firstLine="709"/>
        <w:jc w:val="center"/>
        <w:rPr>
          <w:rStyle w:val="FontStyle13"/>
          <w:b/>
          <w:sz w:val="24"/>
          <w:szCs w:val="24"/>
        </w:rPr>
      </w:pPr>
    </w:p>
    <w:p w:rsidR="00BB7580" w:rsidRPr="00434B5C" w:rsidRDefault="00BB7580" w:rsidP="00BB7580">
      <w:pPr>
        <w:pStyle w:val="Style6"/>
        <w:widowControl/>
        <w:ind w:right="24" w:firstLine="709"/>
        <w:jc w:val="center"/>
        <w:rPr>
          <w:rStyle w:val="FontStyle13"/>
          <w:b/>
          <w:sz w:val="24"/>
          <w:szCs w:val="24"/>
        </w:rPr>
      </w:pPr>
      <w:r w:rsidRPr="00434B5C">
        <w:rPr>
          <w:rStyle w:val="FontStyle13"/>
          <w:b/>
          <w:sz w:val="24"/>
          <w:szCs w:val="24"/>
        </w:rPr>
        <w:t>4. Условия, сроки и порядок проведения Конкурса</w:t>
      </w:r>
    </w:p>
    <w:p w:rsidR="00BB7580" w:rsidRPr="00342AAC" w:rsidRDefault="00F32B89" w:rsidP="00375C40">
      <w:r>
        <w:rPr>
          <w:rStyle w:val="FontStyle14"/>
          <w:sz w:val="24"/>
          <w:szCs w:val="24"/>
        </w:rPr>
        <w:t xml:space="preserve">    </w:t>
      </w:r>
      <w:r w:rsidR="00BB7580" w:rsidRPr="00434B5C">
        <w:rPr>
          <w:rStyle w:val="FontStyle14"/>
          <w:sz w:val="24"/>
          <w:szCs w:val="24"/>
        </w:rPr>
        <w:t>4.1. Право на участие в Конкурсе им</w:t>
      </w:r>
      <w:r w:rsidR="00D1439B">
        <w:rPr>
          <w:rStyle w:val="FontStyle14"/>
          <w:sz w:val="24"/>
          <w:szCs w:val="24"/>
        </w:rPr>
        <w:t>еют учебные кабине</w:t>
      </w:r>
      <w:r w:rsidR="00D1439B">
        <w:rPr>
          <w:rStyle w:val="FontStyle14"/>
          <w:sz w:val="24"/>
          <w:szCs w:val="24"/>
        </w:rPr>
        <w:softHyphen/>
        <w:t>ты б</w:t>
      </w:r>
      <w:r w:rsidR="003F0705">
        <w:rPr>
          <w:rStyle w:val="FontStyle14"/>
          <w:sz w:val="24"/>
          <w:szCs w:val="24"/>
        </w:rPr>
        <w:t xml:space="preserve">иологии </w:t>
      </w:r>
      <w:r w:rsidR="00312605">
        <w:rPr>
          <w:rStyle w:val="FontStyle14"/>
          <w:sz w:val="24"/>
          <w:szCs w:val="24"/>
        </w:rPr>
        <w:t>общеобразовательных организаций:</w:t>
      </w:r>
    </w:p>
    <w:p w:rsidR="00BB7580" w:rsidRPr="00434B5C" w:rsidRDefault="00BB7580" w:rsidP="008D4844">
      <w:pPr>
        <w:pStyle w:val="Style7"/>
        <w:widowControl/>
        <w:numPr>
          <w:ilvl w:val="0"/>
          <w:numId w:val="4"/>
        </w:numPr>
        <w:spacing w:line="240" w:lineRule="auto"/>
        <w:ind w:left="0" w:firstLine="709"/>
        <w:contextualSpacing/>
        <w:mirrorIndents/>
        <w:jc w:val="left"/>
        <w:rPr>
          <w:rStyle w:val="FontStyle14"/>
          <w:sz w:val="24"/>
          <w:szCs w:val="24"/>
        </w:rPr>
      </w:pPr>
      <w:r w:rsidRPr="00434B5C">
        <w:rPr>
          <w:rStyle w:val="FontStyle14"/>
          <w:sz w:val="24"/>
          <w:szCs w:val="24"/>
        </w:rPr>
        <w:t>обеспечивающие повышение качества образовательного про</w:t>
      </w:r>
      <w:r w:rsidRPr="00434B5C">
        <w:rPr>
          <w:rStyle w:val="FontStyle14"/>
          <w:sz w:val="24"/>
          <w:szCs w:val="24"/>
        </w:rPr>
        <w:softHyphen/>
        <w:t>цесса и внедрение инновационных форм и методов препо</w:t>
      </w:r>
      <w:r w:rsidR="00D1439B">
        <w:rPr>
          <w:rStyle w:val="FontStyle14"/>
          <w:sz w:val="24"/>
          <w:szCs w:val="24"/>
        </w:rPr>
        <w:t>давания б</w:t>
      </w:r>
      <w:r w:rsidR="003F0705">
        <w:rPr>
          <w:rStyle w:val="FontStyle14"/>
          <w:sz w:val="24"/>
          <w:szCs w:val="24"/>
        </w:rPr>
        <w:t>иологии</w:t>
      </w:r>
      <w:r w:rsidRPr="00434B5C">
        <w:rPr>
          <w:rStyle w:val="FontStyle14"/>
          <w:sz w:val="24"/>
          <w:szCs w:val="24"/>
        </w:rPr>
        <w:t>;</w:t>
      </w:r>
    </w:p>
    <w:p w:rsidR="00BB7580" w:rsidRPr="00434B5C" w:rsidRDefault="00BB7580" w:rsidP="008D4844">
      <w:pPr>
        <w:pStyle w:val="Style7"/>
        <w:widowControl/>
        <w:numPr>
          <w:ilvl w:val="0"/>
          <w:numId w:val="4"/>
        </w:numPr>
        <w:spacing w:line="240" w:lineRule="auto"/>
        <w:ind w:left="0" w:firstLine="709"/>
        <w:contextualSpacing/>
        <w:mirrorIndents/>
        <w:jc w:val="left"/>
        <w:rPr>
          <w:rStyle w:val="FontStyle14"/>
          <w:sz w:val="24"/>
          <w:szCs w:val="24"/>
        </w:rPr>
      </w:pPr>
      <w:r w:rsidRPr="00434B5C">
        <w:rPr>
          <w:rStyle w:val="FontStyle14"/>
          <w:sz w:val="24"/>
          <w:szCs w:val="24"/>
        </w:rPr>
        <w:t>представившие необходимые документы в соответствии с усло</w:t>
      </w:r>
      <w:r w:rsidRPr="00434B5C">
        <w:rPr>
          <w:rStyle w:val="FontStyle14"/>
          <w:sz w:val="24"/>
          <w:szCs w:val="24"/>
        </w:rPr>
        <w:softHyphen/>
        <w:t>виями Конкурса и сроками.</w:t>
      </w:r>
    </w:p>
    <w:p w:rsidR="00BB7580" w:rsidRPr="00342AAC" w:rsidRDefault="008D4844" w:rsidP="008D4844">
      <w:pPr>
        <w:pStyle w:val="Style5"/>
        <w:widowControl/>
        <w:numPr>
          <w:ilvl w:val="1"/>
          <w:numId w:val="27"/>
        </w:numPr>
        <w:tabs>
          <w:tab w:val="left" w:pos="677"/>
        </w:tabs>
        <w:spacing w:line="240" w:lineRule="auto"/>
        <w:mirrorIndents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</w:t>
      </w:r>
      <w:r w:rsidR="00BB7580" w:rsidRPr="00434B5C">
        <w:rPr>
          <w:rStyle w:val="FontStyle14"/>
          <w:sz w:val="24"/>
          <w:szCs w:val="24"/>
        </w:rPr>
        <w:t xml:space="preserve">Конкурс проводится заочно в два этапа с </w:t>
      </w:r>
      <w:r w:rsidR="00D1439B">
        <w:rPr>
          <w:rStyle w:val="FontStyle14"/>
          <w:sz w:val="24"/>
          <w:szCs w:val="24"/>
        </w:rPr>
        <w:t>11.01.2016</w:t>
      </w:r>
      <w:r w:rsidR="00292B33">
        <w:rPr>
          <w:rStyle w:val="FontStyle14"/>
          <w:sz w:val="24"/>
          <w:szCs w:val="24"/>
        </w:rPr>
        <w:t xml:space="preserve"> г. по</w:t>
      </w:r>
      <w:r w:rsidR="00D1439B">
        <w:rPr>
          <w:rStyle w:val="FontStyle14"/>
          <w:sz w:val="24"/>
          <w:szCs w:val="24"/>
        </w:rPr>
        <w:t xml:space="preserve"> 15</w:t>
      </w:r>
      <w:r w:rsidR="00292B33">
        <w:rPr>
          <w:rStyle w:val="FontStyle14"/>
          <w:sz w:val="24"/>
          <w:szCs w:val="24"/>
        </w:rPr>
        <w:t>.02</w:t>
      </w:r>
      <w:r w:rsidR="00D1439B">
        <w:rPr>
          <w:rStyle w:val="FontStyle14"/>
          <w:sz w:val="24"/>
          <w:szCs w:val="24"/>
        </w:rPr>
        <w:t>. 2016</w:t>
      </w:r>
      <w:r w:rsidR="00BB7580" w:rsidRPr="00342AAC">
        <w:rPr>
          <w:rStyle w:val="FontStyle14"/>
          <w:sz w:val="24"/>
          <w:szCs w:val="24"/>
        </w:rPr>
        <w:t xml:space="preserve"> г.</w:t>
      </w:r>
    </w:p>
    <w:p w:rsidR="00262198" w:rsidRDefault="00BB7580" w:rsidP="008D4844">
      <w:pPr>
        <w:pStyle w:val="Style11"/>
        <w:widowControl/>
        <w:spacing w:line="240" w:lineRule="auto"/>
        <w:ind w:firstLine="709"/>
        <w:mirrorIndents/>
        <w:jc w:val="left"/>
        <w:rPr>
          <w:rStyle w:val="FontStyle14"/>
          <w:sz w:val="24"/>
          <w:szCs w:val="24"/>
        </w:rPr>
      </w:pPr>
      <w:r w:rsidRPr="00342AAC">
        <w:rPr>
          <w:rStyle w:val="FontStyle15"/>
          <w:b/>
          <w:sz w:val="24"/>
          <w:szCs w:val="24"/>
        </w:rPr>
        <w:t>Первый этап:</w:t>
      </w:r>
      <w:r w:rsidRPr="00434B5C">
        <w:rPr>
          <w:rStyle w:val="FontStyle15"/>
          <w:sz w:val="24"/>
          <w:szCs w:val="24"/>
        </w:rPr>
        <w:t xml:space="preserve"> </w:t>
      </w:r>
      <w:r w:rsidRPr="00342AAC">
        <w:rPr>
          <w:rStyle w:val="FontStyle15"/>
          <w:b/>
          <w:sz w:val="24"/>
          <w:szCs w:val="24"/>
        </w:rPr>
        <w:t xml:space="preserve">с </w:t>
      </w:r>
      <w:r w:rsidR="00D1439B">
        <w:rPr>
          <w:rStyle w:val="FontStyle15"/>
          <w:b/>
          <w:sz w:val="24"/>
          <w:szCs w:val="24"/>
        </w:rPr>
        <w:t>11.01.2016 по 29.02.2016</w:t>
      </w:r>
      <w:r w:rsidR="00471914">
        <w:rPr>
          <w:rStyle w:val="FontStyle15"/>
          <w:b/>
          <w:sz w:val="24"/>
          <w:szCs w:val="24"/>
        </w:rPr>
        <w:t>.</w:t>
      </w:r>
      <w:r w:rsidR="007B737B">
        <w:rPr>
          <w:rStyle w:val="FontStyle15"/>
          <w:sz w:val="24"/>
          <w:szCs w:val="24"/>
        </w:rPr>
        <w:t xml:space="preserve"> </w:t>
      </w:r>
      <w:r w:rsidRPr="00434B5C">
        <w:rPr>
          <w:rStyle w:val="FontStyle14"/>
          <w:sz w:val="24"/>
          <w:szCs w:val="24"/>
        </w:rPr>
        <w:t xml:space="preserve">Проводится в форме смотра учебных кабинетов </w:t>
      </w:r>
      <w:r w:rsidR="00D1439B">
        <w:rPr>
          <w:rStyle w:val="FontStyle14"/>
          <w:sz w:val="24"/>
          <w:szCs w:val="24"/>
        </w:rPr>
        <w:t>биологии</w:t>
      </w:r>
      <w:r w:rsidR="00471914">
        <w:rPr>
          <w:rStyle w:val="FontStyle14"/>
          <w:sz w:val="24"/>
          <w:szCs w:val="24"/>
        </w:rPr>
        <w:t>.</w:t>
      </w:r>
    </w:p>
    <w:p w:rsidR="00BB7580" w:rsidRPr="00434B5C" w:rsidRDefault="00BB7580" w:rsidP="008D4844">
      <w:pPr>
        <w:pStyle w:val="Style11"/>
        <w:widowControl/>
        <w:spacing w:line="240" w:lineRule="auto"/>
        <w:ind w:firstLine="709"/>
        <w:mirrorIndents/>
        <w:jc w:val="left"/>
        <w:rPr>
          <w:rStyle w:val="FontStyle14"/>
          <w:sz w:val="24"/>
          <w:szCs w:val="24"/>
        </w:rPr>
      </w:pPr>
      <w:r w:rsidRPr="00342AAC">
        <w:rPr>
          <w:rStyle w:val="FontStyle15"/>
          <w:b/>
          <w:sz w:val="24"/>
          <w:szCs w:val="24"/>
        </w:rPr>
        <w:t>Второй эта</w:t>
      </w:r>
      <w:r w:rsidR="00342AAC">
        <w:rPr>
          <w:rStyle w:val="FontStyle15"/>
          <w:b/>
          <w:sz w:val="24"/>
          <w:szCs w:val="24"/>
        </w:rPr>
        <w:t>п:</w:t>
      </w:r>
      <w:r w:rsidR="00342AAC" w:rsidRPr="00342AAC">
        <w:rPr>
          <w:rStyle w:val="FontStyle15"/>
          <w:sz w:val="24"/>
          <w:szCs w:val="24"/>
        </w:rPr>
        <w:t xml:space="preserve"> </w:t>
      </w:r>
      <w:r w:rsidR="00D1439B">
        <w:rPr>
          <w:rStyle w:val="FontStyle15"/>
          <w:b/>
          <w:sz w:val="24"/>
          <w:szCs w:val="24"/>
        </w:rPr>
        <w:t xml:space="preserve">с </w:t>
      </w:r>
      <w:proofErr w:type="gramStart"/>
      <w:r w:rsidR="00D1439B">
        <w:rPr>
          <w:rStyle w:val="FontStyle15"/>
          <w:b/>
          <w:sz w:val="24"/>
          <w:szCs w:val="24"/>
        </w:rPr>
        <w:t>01.02.2016</w:t>
      </w:r>
      <w:r w:rsidR="00471914">
        <w:rPr>
          <w:rStyle w:val="FontStyle15"/>
          <w:b/>
          <w:sz w:val="24"/>
          <w:szCs w:val="24"/>
        </w:rPr>
        <w:t xml:space="preserve"> </w:t>
      </w:r>
      <w:r w:rsidR="00D1439B">
        <w:rPr>
          <w:rStyle w:val="FontStyle15"/>
          <w:b/>
          <w:sz w:val="24"/>
          <w:szCs w:val="24"/>
        </w:rPr>
        <w:t xml:space="preserve"> по</w:t>
      </w:r>
      <w:proofErr w:type="gramEnd"/>
      <w:r w:rsidR="00D1439B">
        <w:rPr>
          <w:rStyle w:val="FontStyle15"/>
          <w:b/>
          <w:sz w:val="24"/>
          <w:szCs w:val="24"/>
        </w:rPr>
        <w:t xml:space="preserve"> 15</w:t>
      </w:r>
      <w:r w:rsidR="00792CEF">
        <w:rPr>
          <w:rStyle w:val="FontStyle15"/>
          <w:b/>
          <w:sz w:val="24"/>
          <w:szCs w:val="24"/>
        </w:rPr>
        <w:t>.02</w:t>
      </w:r>
      <w:r w:rsidR="00D1439B">
        <w:rPr>
          <w:rStyle w:val="FontStyle15"/>
          <w:b/>
          <w:sz w:val="24"/>
          <w:szCs w:val="24"/>
        </w:rPr>
        <w:t>.2016</w:t>
      </w:r>
      <w:r w:rsidRPr="00342AAC">
        <w:rPr>
          <w:rStyle w:val="FontStyle15"/>
          <w:b/>
          <w:sz w:val="24"/>
          <w:szCs w:val="24"/>
        </w:rPr>
        <w:t>.</w:t>
      </w:r>
      <w:r w:rsidR="007B737B">
        <w:rPr>
          <w:rStyle w:val="FontStyle15"/>
          <w:sz w:val="24"/>
          <w:szCs w:val="24"/>
        </w:rPr>
        <w:t xml:space="preserve"> </w:t>
      </w:r>
      <w:r w:rsidR="00E803F8">
        <w:rPr>
          <w:rStyle w:val="FontStyle14"/>
          <w:sz w:val="24"/>
          <w:szCs w:val="24"/>
        </w:rPr>
        <w:t>К</w:t>
      </w:r>
      <w:r w:rsidRPr="00434B5C">
        <w:rPr>
          <w:rStyle w:val="FontStyle14"/>
          <w:sz w:val="24"/>
          <w:szCs w:val="24"/>
        </w:rPr>
        <w:t xml:space="preserve">онкурсная комиссия проводит оценку </w:t>
      </w:r>
      <w:r w:rsidR="00792CEF">
        <w:rPr>
          <w:rStyle w:val="FontStyle14"/>
          <w:sz w:val="24"/>
          <w:szCs w:val="24"/>
        </w:rPr>
        <w:t>представленных материалов</w:t>
      </w:r>
      <w:r w:rsidR="00E803F8">
        <w:rPr>
          <w:rStyle w:val="FontStyle14"/>
          <w:sz w:val="24"/>
          <w:szCs w:val="24"/>
        </w:rPr>
        <w:t xml:space="preserve"> и</w:t>
      </w:r>
      <w:r w:rsidRPr="00434B5C">
        <w:rPr>
          <w:rStyle w:val="FontStyle14"/>
          <w:sz w:val="24"/>
          <w:szCs w:val="24"/>
        </w:rPr>
        <w:t xml:space="preserve"> принимает решение о победителях</w:t>
      </w:r>
      <w:r w:rsidR="00792CEF">
        <w:rPr>
          <w:rStyle w:val="FontStyle14"/>
          <w:sz w:val="24"/>
          <w:szCs w:val="24"/>
        </w:rPr>
        <w:t>.</w:t>
      </w:r>
      <w:r w:rsidRPr="00434B5C">
        <w:rPr>
          <w:rStyle w:val="FontStyle14"/>
          <w:sz w:val="24"/>
          <w:szCs w:val="24"/>
        </w:rPr>
        <w:t xml:space="preserve"> </w:t>
      </w:r>
    </w:p>
    <w:p w:rsidR="00DF737D" w:rsidRPr="00DF737D" w:rsidRDefault="00BB7580" w:rsidP="00375C40">
      <w:pPr>
        <w:pStyle w:val="Style5"/>
        <w:widowControl/>
        <w:numPr>
          <w:ilvl w:val="1"/>
          <w:numId w:val="27"/>
        </w:numPr>
        <w:tabs>
          <w:tab w:val="left" w:pos="677"/>
        </w:tabs>
        <w:spacing w:line="240" w:lineRule="auto"/>
        <w:mirrorIndents/>
        <w:jc w:val="left"/>
        <w:rPr>
          <w:rStyle w:val="FontStyle14"/>
          <w:sz w:val="24"/>
          <w:szCs w:val="24"/>
        </w:rPr>
      </w:pPr>
      <w:r w:rsidRPr="00342AAC">
        <w:rPr>
          <w:rStyle w:val="FontStyle14"/>
          <w:sz w:val="24"/>
          <w:szCs w:val="24"/>
        </w:rPr>
        <w:t xml:space="preserve">Участники Конкурса </w:t>
      </w:r>
      <w:r w:rsidR="00792CEF">
        <w:rPr>
          <w:rStyle w:val="FontStyle14"/>
          <w:sz w:val="24"/>
          <w:szCs w:val="24"/>
        </w:rPr>
        <w:t>представляют в конкурсную комиссию</w:t>
      </w:r>
      <w:r w:rsidRPr="00342AAC">
        <w:rPr>
          <w:rStyle w:val="FontStyle14"/>
          <w:sz w:val="24"/>
          <w:szCs w:val="24"/>
        </w:rPr>
        <w:t xml:space="preserve"> </w:t>
      </w:r>
      <w:r w:rsidR="00CD5614">
        <w:rPr>
          <w:rStyle w:val="FontStyle14"/>
          <w:sz w:val="24"/>
          <w:szCs w:val="24"/>
        </w:rPr>
        <w:t xml:space="preserve">                </w:t>
      </w:r>
      <w:r w:rsidR="00342AAC">
        <w:rPr>
          <w:rStyle w:val="FontStyle14"/>
          <w:b/>
          <w:i/>
          <w:sz w:val="24"/>
          <w:szCs w:val="24"/>
        </w:rPr>
        <w:t xml:space="preserve">      </w:t>
      </w:r>
    </w:p>
    <w:p w:rsidR="00BB7580" w:rsidRPr="00342AAC" w:rsidRDefault="00342AAC" w:rsidP="008D4844">
      <w:pPr>
        <w:pStyle w:val="Style5"/>
        <w:widowControl/>
        <w:tabs>
          <w:tab w:val="left" w:pos="677"/>
        </w:tabs>
        <w:spacing w:line="240" w:lineRule="auto"/>
        <w:ind w:firstLine="0"/>
        <w:mirrorIndents/>
        <w:jc w:val="left"/>
        <w:rPr>
          <w:rStyle w:val="FontStyle14"/>
          <w:sz w:val="24"/>
          <w:szCs w:val="24"/>
        </w:rPr>
      </w:pPr>
      <w:r>
        <w:rPr>
          <w:rStyle w:val="FontStyle14"/>
          <w:b/>
          <w:i/>
          <w:sz w:val="24"/>
          <w:szCs w:val="24"/>
        </w:rPr>
        <w:t xml:space="preserve">  </w:t>
      </w:r>
      <w:r w:rsidR="00DF737D">
        <w:rPr>
          <w:rStyle w:val="FontStyle14"/>
          <w:sz w:val="24"/>
          <w:szCs w:val="24"/>
        </w:rPr>
        <w:t>1)</w:t>
      </w:r>
      <w:r w:rsidR="00CD5614">
        <w:rPr>
          <w:rStyle w:val="FontStyle14"/>
          <w:sz w:val="24"/>
          <w:szCs w:val="24"/>
        </w:rPr>
        <w:t xml:space="preserve"> до </w:t>
      </w:r>
      <w:r w:rsidR="00D1439B">
        <w:rPr>
          <w:rStyle w:val="FontStyle14"/>
          <w:b/>
          <w:i/>
          <w:sz w:val="24"/>
          <w:szCs w:val="24"/>
        </w:rPr>
        <w:t xml:space="preserve">25.12.2015 </w:t>
      </w:r>
      <w:r w:rsidR="00CD5614" w:rsidRPr="00CD5614">
        <w:rPr>
          <w:rStyle w:val="FontStyle14"/>
          <w:b/>
          <w:i/>
          <w:sz w:val="24"/>
          <w:szCs w:val="24"/>
        </w:rPr>
        <w:t>г</w:t>
      </w:r>
      <w:r w:rsidR="00CD5614">
        <w:rPr>
          <w:rStyle w:val="FontStyle14"/>
          <w:sz w:val="24"/>
          <w:szCs w:val="24"/>
        </w:rPr>
        <w:t xml:space="preserve">. </w:t>
      </w:r>
      <w:r w:rsidR="006E748E">
        <w:rPr>
          <w:rStyle w:val="FontStyle14"/>
          <w:sz w:val="24"/>
          <w:szCs w:val="24"/>
        </w:rPr>
        <w:t>з</w:t>
      </w:r>
      <w:r w:rsidR="00BB7580" w:rsidRPr="00342AAC">
        <w:rPr>
          <w:rStyle w:val="FontStyle14"/>
          <w:sz w:val="24"/>
          <w:szCs w:val="24"/>
        </w:rPr>
        <w:t>ая</w:t>
      </w:r>
      <w:r w:rsidR="00D95FF9">
        <w:rPr>
          <w:rStyle w:val="FontStyle14"/>
          <w:sz w:val="24"/>
          <w:szCs w:val="24"/>
        </w:rPr>
        <w:t xml:space="preserve">вку на Конкурс (см. </w:t>
      </w:r>
      <w:r w:rsidR="008974BD">
        <w:rPr>
          <w:rStyle w:val="FontStyle14"/>
          <w:sz w:val="24"/>
          <w:szCs w:val="24"/>
        </w:rPr>
        <w:t>Форма 1</w:t>
      </w:r>
      <w:r w:rsidR="00BB7580" w:rsidRPr="00342AAC">
        <w:rPr>
          <w:rStyle w:val="FontStyle14"/>
          <w:sz w:val="24"/>
          <w:szCs w:val="24"/>
        </w:rPr>
        <w:t>).</w:t>
      </w:r>
    </w:p>
    <w:p w:rsidR="00BB7580" w:rsidRPr="002F1438" w:rsidRDefault="00375C40" w:rsidP="008D4844">
      <w:pPr>
        <w:pStyle w:val="Style5"/>
        <w:widowControl/>
        <w:tabs>
          <w:tab w:val="left" w:pos="610"/>
        </w:tabs>
        <w:spacing w:line="240" w:lineRule="auto"/>
        <w:ind w:firstLine="0"/>
        <w:mirrorIndents/>
        <w:jc w:val="left"/>
        <w:rPr>
          <w:rStyle w:val="FontStyle14"/>
          <w:sz w:val="24"/>
          <w:szCs w:val="24"/>
        </w:rPr>
      </w:pPr>
      <w:r w:rsidRPr="00375C40">
        <w:rPr>
          <w:rStyle w:val="FontStyle14"/>
          <w:b/>
          <w:sz w:val="24"/>
          <w:szCs w:val="24"/>
        </w:rPr>
        <w:lastRenderedPageBreak/>
        <w:t xml:space="preserve">  </w:t>
      </w:r>
      <w:r w:rsidR="00342AAC" w:rsidRPr="00375C40">
        <w:rPr>
          <w:rStyle w:val="FontStyle14"/>
          <w:b/>
          <w:sz w:val="24"/>
          <w:szCs w:val="24"/>
        </w:rPr>
        <w:t xml:space="preserve"> </w:t>
      </w:r>
      <w:r w:rsidR="00DF737D" w:rsidRPr="00375C40">
        <w:rPr>
          <w:rStyle w:val="FontStyle14"/>
          <w:sz w:val="24"/>
          <w:szCs w:val="24"/>
        </w:rPr>
        <w:t>2</w:t>
      </w:r>
      <w:r w:rsidR="00DF737D">
        <w:rPr>
          <w:rStyle w:val="FontStyle14"/>
          <w:sz w:val="24"/>
          <w:szCs w:val="24"/>
        </w:rPr>
        <w:t xml:space="preserve">) </w:t>
      </w:r>
      <w:r w:rsidR="00CD5614">
        <w:rPr>
          <w:rStyle w:val="FontStyle14"/>
          <w:sz w:val="24"/>
          <w:szCs w:val="24"/>
        </w:rPr>
        <w:t>д</w:t>
      </w:r>
      <w:r w:rsidR="00792CEF">
        <w:rPr>
          <w:rStyle w:val="FontStyle14"/>
          <w:sz w:val="24"/>
          <w:szCs w:val="24"/>
        </w:rPr>
        <w:t xml:space="preserve">о </w:t>
      </w:r>
      <w:r w:rsidR="00D1439B">
        <w:rPr>
          <w:rStyle w:val="FontStyle14"/>
          <w:b/>
          <w:i/>
          <w:sz w:val="24"/>
          <w:szCs w:val="24"/>
        </w:rPr>
        <w:t>01</w:t>
      </w:r>
      <w:r w:rsidR="00792CEF" w:rsidRPr="00792CEF">
        <w:rPr>
          <w:rStyle w:val="FontStyle14"/>
          <w:b/>
          <w:i/>
          <w:sz w:val="24"/>
          <w:szCs w:val="24"/>
        </w:rPr>
        <w:t>.</w:t>
      </w:r>
      <w:r w:rsidR="00D1439B">
        <w:rPr>
          <w:rStyle w:val="FontStyle14"/>
          <w:b/>
          <w:i/>
          <w:sz w:val="24"/>
          <w:szCs w:val="24"/>
        </w:rPr>
        <w:t>02.2016</w:t>
      </w:r>
      <w:r w:rsidR="00792CEF" w:rsidRPr="00792CEF">
        <w:rPr>
          <w:rStyle w:val="FontStyle14"/>
          <w:b/>
          <w:i/>
          <w:sz w:val="24"/>
          <w:szCs w:val="24"/>
        </w:rPr>
        <w:t>г</w:t>
      </w:r>
      <w:r w:rsidR="00792CEF">
        <w:rPr>
          <w:rStyle w:val="FontStyle14"/>
          <w:sz w:val="24"/>
          <w:szCs w:val="24"/>
        </w:rPr>
        <w:t>.</w:t>
      </w:r>
      <w:r w:rsidR="00423F1C">
        <w:rPr>
          <w:rStyle w:val="FontStyle14"/>
          <w:sz w:val="24"/>
          <w:szCs w:val="24"/>
        </w:rPr>
        <w:t xml:space="preserve"> п</w:t>
      </w:r>
      <w:r w:rsidR="00BB7580" w:rsidRPr="00434B5C">
        <w:rPr>
          <w:rStyle w:val="FontStyle14"/>
          <w:sz w:val="24"/>
          <w:szCs w:val="24"/>
        </w:rPr>
        <w:t xml:space="preserve">резентацию в формате </w:t>
      </w:r>
      <w:r w:rsidR="00BB7580" w:rsidRPr="00434B5C">
        <w:rPr>
          <w:rStyle w:val="FontStyle14"/>
          <w:sz w:val="24"/>
          <w:szCs w:val="24"/>
          <w:lang w:val="en-US"/>
        </w:rPr>
        <w:t>Power</w:t>
      </w:r>
      <w:r w:rsidR="00BB7580" w:rsidRPr="00342AAC">
        <w:rPr>
          <w:rStyle w:val="FontStyle14"/>
          <w:sz w:val="24"/>
          <w:szCs w:val="24"/>
        </w:rPr>
        <w:t xml:space="preserve"> </w:t>
      </w:r>
      <w:r w:rsidR="00BB7580" w:rsidRPr="00434B5C">
        <w:rPr>
          <w:rStyle w:val="FontStyle14"/>
          <w:sz w:val="24"/>
          <w:szCs w:val="24"/>
          <w:lang w:val="en-US"/>
        </w:rPr>
        <w:t>Point</w:t>
      </w:r>
      <w:r w:rsidR="00792CEF">
        <w:rPr>
          <w:rStyle w:val="FontStyle14"/>
          <w:sz w:val="24"/>
          <w:szCs w:val="24"/>
        </w:rPr>
        <w:t xml:space="preserve"> о работе кабинета </w:t>
      </w:r>
      <w:r w:rsidR="00D1439B">
        <w:rPr>
          <w:rStyle w:val="FontStyle14"/>
          <w:sz w:val="24"/>
          <w:szCs w:val="24"/>
        </w:rPr>
        <w:t>би</w:t>
      </w:r>
      <w:r w:rsidR="00F32B89">
        <w:rPr>
          <w:rStyle w:val="FontStyle14"/>
          <w:sz w:val="24"/>
          <w:szCs w:val="24"/>
        </w:rPr>
        <w:t>о</w:t>
      </w:r>
      <w:r w:rsidR="00D1439B">
        <w:rPr>
          <w:rStyle w:val="FontStyle14"/>
          <w:sz w:val="24"/>
          <w:szCs w:val="24"/>
        </w:rPr>
        <w:t>логии</w:t>
      </w:r>
      <w:r w:rsidR="00B955D6">
        <w:rPr>
          <w:rStyle w:val="FontStyle14"/>
          <w:sz w:val="24"/>
          <w:szCs w:val="24"/>
        </w:rPr>
        <w:t xml:space="preserve"> </w:t>
      </w:r>
      <w:r w:rsidR="002F1438" w:rsidRPr="002F1438">
        <w:rPr>
          <w:rStyle w:val="FontStyle14"/>
          <w:sz w:val="24"/>
          <w:szCs w:val="24"/>
        </w:rPr>
        <w:t>в соответствии с номинацией</w:t>
      </w:r>
      <w:r w:rsidR="002F1438">
        <w:rPr>
          <w:rStyle w:val="FontStyle14"/>
          <w:sz w:val="24"/>
          <w:szCs w:val="24"/>
        </w:rPr>
        <w:t>.</w:t>
      </w:r>
    </w:p>
    <w:p w:rsidR="00BB7580" w:rsidRDefault="00312605" w:rsidP="00BB7580">
      <w:pPr>
        <w:pStyle w:val="Style6"/>
        <w:widowControl/>
        <w:numPr>
          <w:ilvl w:val="0"/>
          <w:numId w:val="8"/>
        </w:numPr>
        <w:ind w:right="77"/>
        <w:jc w:val="center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Конкурсная комиссия</w:t>
      </w:r>
    </w:p>
    <w:p w:rsidR="00BB7580" w:rsidRPr="00434B5C" w:rsidRDefault="00375C40" w:rsidP="0078207A">
      <w:pPr>
        <w:pStyle w:val="Style2"/>
        <w:widowControl/>
        <w:numPr>
          <w:ilvl w:val="1"/>
          <w:numId w:val="8"/>
        </w:numPr>
        <w:tabs>
          <w:tab w:val="left" w:pos="686"/>
        </w:tabs>
        <w:contextualSpacing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</w:t>
      </w:r>
      <w:r w:rsidR="0078207A">
        <w:rPr>
          <w:rStyle w:val="FontStyle14"/>
          <w:sz w:val="24"/>
          <w:szCs w:val="24"/>
        </w:rPr>
        <w:t>О</w:t>
      </w:r>
      <w:r w:rsidR="00BB7580" w:rsidRPr="00434B5C">
        <w:rPr>
          <w:rStyle w:val="FontStyle14"/>
          <w:sz w:val="24"/>
          <w:szCs w:val="24"/>
        </w:rPr>
        <w:t>существляет общее руководство организацией и проведением Конкурса;</w:t>
      </w:r>
    </w:p>
    <w:p w:rsidR="00BB7580" w:rsidRPr="00434B5C" w:rsidRDefault="00375C40" w:rsidP="0078207A">
      <w:pPr>
        <w:pStyle w:val="Style10"/>
        <w:widowControl/>
        <w:numPr>
          <w:ilvl w:val="1"/>
          <w:numId w:val="8"/>
        </w:numPr>
        <w:tabs>
          <w:tab w:val="left" w:pos="418"/>
        </w:tabs>
        <w:spacing w:line="240" w:lineRule="auto"/>
        <w:contextualSpacing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</w:t>
      </w:r>
      <w:r w:rsidR="0078207A">
        <w:rPr>
          <w:rStyle w:val="FontStyle14"/>
          <w:sz w:val="24"/>
          <w:szCs w:val="24"/>
        </w:rPr>
        <w:t>О</w:t>
      </w:r>
      <w:r w:rsidR="00BB7580" w:rsidRPr="00434B5C">
        <w:rPr>
          <w:rStyle w:val="FontStyle14"/>
          <w:sz w:val="24"/>
          <w:szCs w:val="24"/>
        </w:rPr>
        <w:t xml:space="preserve">рганизует сбор информации об участниках Конкурса; </w:t>
      </w:r>
    </w:p>
    <w:p w:rsidR="00BB7580" w:rsidRPr="00434B5C" w:rsidRDefault="00375C40" w:rsidP="0078207A">
      <w:pPr>
        <w:pStyle w:val="Style5"/>
        <w:widowControl/>
        <w:numPr>
          <w:ilvl w:val="1"/>
          <w:numId w:val="8"/>
        </w:numPr>
        <w:tabs>
          <w:tab w:val="left" w:pos="418"/>
        </w:tabs>
        <w:spacing w:line="240" w:lineRule="auto"/>
        <w:contextualSpacing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</w:t>
      </w:r>
      <w:r w:rsidR="0078207A">
        <w:rPr>
          <w:rStyle w:val="FontStyle14"/>
          <w:sz w:val="24"/>
          <w:szCs w:val="24"/>
        </w:rPr>
        <w:t>П</w:t>
      </w:r>
      <w:r w:rsidR="00BB7580" w:rsidRPr="00434B5C">
        <w:rPr>
          <w:rStyle w:val="FontStyle14"/>
          <w:sz w:val="24"/>
          <w:szCs w:val="24"/>
        </w:rPr>
        <w:t>роводит консультации по вопросам организации Конкурса;</w:t>
      </w:r>
    </w:p>
    <w:p w:rsidR="00BB7580" w:rsidRDefault="00375C40" w:rsidP="0078207A">
      <w:pPr>
        <w:pStyle w:val="Style5"/>
        <w:widowControl/>
        <w:numPr>
          <w:ilvl w:val="1"/>
          <w:numId w:val="8"/>
        </w:numPr>
        <w:tabs>
          <w:tab w:val="left" w:pos="403"/>
        </w:tabs>
        <w:spacing w:line="240" w:lineRule="auto"/>
        <w:contextualSpacing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</w:t>
      </w:r>
      <w:r w:rsidR="0078207A">
        <w:rPr>
          <w:rStyle w:val="FontStyle14"/>
          <w:sz w:val="24"/>
          <w:szCs w:val="24"/>
        </w:rPr>
        <w:t>П</w:t>
      </w:r>
      <w:r w:rsidR="00BB7580" w:rsidRPr="0032127B">
        <w:rPr>
          <w:rStyle w:val="FontStyle14"/>
          <w:sz w:val="24"/>
          <w:szCs w:val="24"/>
        </w:rPr>
        <w:t xml:space="preserve">ринимает </w:t>
      </w:r>
      <w:proofErr w:type="gramStart"/>
      <w:r w:rsidR="00B955D6">
        <w:rPr>
          <w:rStyle w:val="FontStyle14"/>
          <w:sz w:val="24"/>
          <w:szCs w:val="24"/>
        </w:rPr>
        <w:t>материалы</w:t>
      </w:r>
      <w:proofErr w:type="gramEnd"/>
      <w:r w:rsidR="00B955D6">
        <w:rPr>
          <w:rStyle w:val="FontStyle14"/>
          <w:sz w:val="24"/>
          <w:szCs w:val="24"/>
        </w:rPr>
        <w:t xml:space="preserve"> представленные</w:t>
      </w:r>
      <w:r w:rsidR="00BB7580" w:rsidRPr="0032127B">
        <w:rPr>
          <w:rStyle w:val="FontStyle14"/>
          <w:sz w:val="24"/>
          <w:szCs w:val="24"/>
        </w:rPr>
        <w:t xml:space="preserve"> для участия в Конкурсе</w:t>
      </w:r>
      <w:r w:rsidR="00CD5614">
        <w:rPr>
          <w:rStyle w:val="FontStyle14"/>
          <w:sz w:val="24"/>
          <w:szCs w:val="24"/>
        </w:rPr>
        <w:t>;</w:t>
      </w:r>
    </w:p>
    <w:p w:rsidR="00CD5614" w:rsidRDefault="00375C40" w:rsidP="0078207A">
      <w:pPr>
        <w:pStyle w:val="Style5"/>
        <w:widowControl/>
        <w:numPr>
          <w:ilvl w:val="1"/>
          <w:numId w:val="8"/>
        </w:numPr>
        <w:tabs>
          <w:tab w:val="left" w:pos="403"/>
        </w:tabs>
        <w:spacing w:line="240" w:lineRule="auto"/>
        <w:contextualSpacing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</w:t>
      </w:r>
      <w:r w:rsidR="0078207A">
        <w:rPr>
          <w:rStyle w:val="FontStyle14"/>
          <w:sz w:val="24"/>
          <w:szCs w:val="24"/>
        </w:rPr>
        <w:t>П</w:t>
      </w:r>
      <w:r w:rsidR="0032127B" w:rsidRPr="00434B5C">
        <w:rPr>
          <w:rStyle w:val="FontStyle14"/>
          <w:sz w:val="24"/>
          <w:szCs w:val="24"/>
        </w:rPr>
        <w:t xml:space="preserve">роводит экспертную оценку </w:t>
      </w:r>
      <w:r w:rsidR="002F1438">
        <w:rPr>
          <w:rStyle w:val="FontStyle14"/>
          <w:sz w:val="24"/>
          <w:szCs w:val="24"/>
        </w:rPr>
        <w:t xml:space="preserve">кабинетов </w:t>
      </w:r>
      <w:proofErr w:type="gramStart"/>
      <w:r w:rsidR="002F1438">
        <w:rPr>
          <w:rStyle w:val="FontStyle14"/>
          <w:sz w:val="24"/>
          <w:szCs w:val="24"/>
        </w:rPr>
        <w:t>б</w:t>
      </w:r>
      <w:r w:rsidR="003F0705">
        <w:rPr>
          <w:rStyle w:val="FontStyle14"/>
          <w:sz w:val="24"/>
          <w:szCs w:val="24"/>
        </w:rPr>
        <w:t xml:space="preserve">иологии </w:t>
      </w:r>
      <w:r w:rsidR="00CD5614">
        <w:rPr>
          <w:rStyle w:val="FontStyle14"/>
          <w:sz w:val="24"/>
          <w:szCs w:val="24"/>
        </w:rPr>
        <w:t xml:space="preserve"> на</w:t>
      </w:r>
      <w:proofErr w:type="gramEnd"/>
      <w:r w:rsidR="00CD5614">
        <w:rPr>
          <w:rStyle w:val="FontStyle14"/>
          <w:sz w:val="24"/>
          <w:szCs w:val="24"/>
        </w:rPr>
        <w:t xml:space="preserve"> первом</w:t>
      </w:r>
      <w:r w:rsidR="0032127B">
        <w:rPr>
          <w:rStyle w:val="FontStyle14"/>
          <w:sz w:val="24"/>
          <w:szCs w:val="24"/>
        </w:rPr>
        <w:t xml:space="preserve"> этап</w:t>
      </w:r>
      <w:r w:rsidR="00CD5614">
        <w:rPr>
          <w:rStyle w:val="FontStyle14"/>
          <w:sz w:val="24"/>
          <w:szCs w:val="24"/>
        </w:rPr>
        <w:t>е</w:t>
      </w:r>
      <w:r w:rsidR="0032127B">
        <w:rPr>
          <w:rStyle w:val="FontStyle14"/>
          <w:sz w:val="24"/>
          <w:szCs w:val="24"/>
        </w:rPr>
        <w:t xml:space="preserve"> </w:t>
      </w:r>
      <w:r w:rsidR="00CD5614">
        <w:rPr>
          <w:rStyle w:val="FontStyle14"/>
          <w:sz w:val="24"/>
          <w:szCs w:val="24"/>
        </w:rPr>
        <w:t>Конкурса;</w:t>
      </w:r>
    </w:p>
    <w:p w:rsidR="0032127B" w:rsidRPr="00434B5C" w:rsidRDefault="00375C40" w:rsidP="0078207A">
      <w:pPr>
        <w:pStyle w:val="Style5"/>
        <w:widowControl/>
        <w:numPr>
          <w:ilvl w:val="1"/>
          <w:numId w:val="8"/>
        </w:numPr>
        <w:tabs>
          <w:tab w:val="left" w:pos="403"/>
        </w:tabs>
        <w:spacing w:line="240" w:lineRule="auto"/>
        <w:contextualSpacing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</w:t>
      </w:r>
      <w:r w:rsidR="0078207A">
        <w:rPr>
          <w:rStyle w:val="FontStyle14"/>
          <w:sz w:val="24"/>
          <w:szCs w:val="24"/>
        </w:rPr>
        <w:t>О</w:t>
      </w:r>
      <w:r w:rsidR="00CD5614">
        <w:rPr>
          <w:rStyle w:val="FontStyle14"/>
          <w:sz w:val="24"/>
          <w:szCs w:val="24"/>
        </w:rPr>
        <w:t>ценивает представленные презентации</w:t>
      </w:r>
      <w:r w:rsidR="0032127B" w:rsidRPr="00434B5C">
        <w:rPr>
          <w:rStyle w:val="FontStyle14"/>
          <w:sz w:val="24"/>
          <w:szCs w:val="24"/>
        </w:rPr>
        <w:t xml:space="preserve"> в соответствии с критериями оценки, определяемыми данным Положением;</w:t>
      </w:r>
    </w:p>
    <w:p w:rsidR="00BB7580" w:rsidRPr="00434B5C" w:rsidRDefault="00375C40" w:rsidP="0078207A">
      <w:pPr>
        <w:pStyle w:val="Style7"/>
        <w:widowControl/>
        <w:numPr>
          <w:ilvl w:val="1"/>
          <w:numId w:val="8"/>
        </w:numPr>
        <w:spacing w:line="240" w:lineRule="auto"/>
        <w:contextualSpacing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</w:t>
      </w:r>
      <w:r w:rsidR="0078207A">
        <w:rPr>
          <w:rStyle w:val="FontStyle14"/>
          <w:sz w:val="24"/>
          <w:szCs w:val="24"/>
        </w:rPr>
        <w:t>Ф</w:t>
      </w:r>
      <w:r w:rsidR="00CD5614">
        <w:rPr>
          <w:rStyle w:val="FontStyle14"/>
          <w:sz w:val="24"/>
          <w:szCs w:val="24"/>
        </w:rPr>
        <w:t xml:space="preserve">ормирует </w:t>
      </w:r>
      <w:r w:rsidR="0032127B">
        <w:rPr>
          <w:rStyle w:val="FontStyle14"/>
          <w:sz w:val="24"/>
          <w:szCs w:val="24"/>
        </w:rPr>
        <w:t xml:space="preserve"> итоговый</w:t>
      </w:r>
      <w:r w:rsidR="00BB7580" w:rsidRPr="00434B5C">
        <w:rPr>
          <w:rStyle w:val="FontStyle14"/>
          <w:sz w:val="24"/>
          <w:szCs w:val="24"/>
        </w:rPr>
        <w:t xml:space="preserve"> </w:t>
      </w:r>
      <w:r w:rsidR="0032127B">
        <w:rPr>
          <w:rStyle w:val="FontStyle14"/>
          <w:sz w:val="24"/>
          <w:szCs w:val="24"/>
        </w:rPr>
        <w:t>протокол</w:t>
      </w:r>
      <w:r w:rsidR="00312605">
        <w:rPr>
          <w:rStyle w:val="FontStyle14"/>
          <w:sz w:val="24"/>
          <w:szCs w:val="24"/>
        </w:rPr>
        <w:t>.</w:t>
      </w:r>
    </w:p>
    <w:p w:rsidR="00BB7580" w:rsidRPr="00434B5C" w:rsidRDefault="00BB7580" w:rsidP="0078207A">
      <w:pPr>
        <w:pStyle w:val="Style5"/>
        <w:widowControl/>
        <w:tabs>
          <w:tab w:val="left" w:pos="403"/>
        </w:tabs>
        <w:spacing w:line="240" w:lineRule="auto"/>
        <w:ind w:right="43" w:firstLine="709"/>
        <w:contextualSpacing/>
        <w:jc w:val="left"/>
        <w:rPr>
          <w:rStyle w:val="FontStyle14"/>
          <w:sz w:val="24"/>
          <w:szCs w:val="24"/>
        </w:rPr>
      </w:pPr>
    </w:p>
    <w:p w:rsidR="00143F6D" w:rsidRPr="00312605" w:rsidRDefault="00C31C47" w:rsidP="00F64408">
      <w:pPr>
        <w:pStyle w:val="Style6"/>
        <w:widowControl/>
        <w:numPr>
          <w:ilvl w:val="0"/>
          <w:numId w:val="8"/>
        </w:numPr>
        <w:jc w:val="center"/>
        <w:rPr>
          <w:rStyle w:val="FontStyle13"/>
          <w:b/>
          <w:sz w:val="24"/>
          <w:szCs w:val="24"/>
        </w:rPr>
      </w:pPr>
      <w:r w:rsidRPr="00312605">
        <w:rPr>
          <w:rStyle w:val="FontStyle13"/>
          <w:b/>
          <w:sz w:val="24"/>
          <w:szCs w:val="24"/>
        </w:rPr>
        <w:t>Основные критерии оценивания</w:t>
      </w:r>
      <w:r w:rsidR="00BB7580" w:rsidRPr="00312605">
        <w:rPr>
          <w:rStyle w:val="FontStyle13"/>
          <w:b/>
          <w:sz w:val="24"/>
          <w:szCs w:val="24"/>
        </w:rPr>
        <w:t xml:space="preserve"> учебного кабинета </w:t>
      </w:r>
      <w:r w:rsidR="0078207A">
        <w:rPr>
          <w:rStyle w:val="FontStyle13"/>
          <w:b/>
          <w:sz w:val="24"/>
          <w:szCs w:val="24"/>
        </w:rPr>
        <w:t>биологии</w:t>
      </w:r>
      <w:r w:rsidRPr="00312605">
        <w:rPr>
          <w:rStyle w:val="FontStyle13"/>
          <w:b/>
          <w:sz w:val="24"/>
          <w:szCs w:val="24"/>
        </w:rPr>
        <w:t xml:space="preserve"> </w:t>
      </w:r>
    </w:p>
    <w:tbl>
      <w:tblPr>
        <w:tblStyle w:val="a4"/>
        <w:tblW w:w="9186" w:type="dxa"/>
        <w:tblInd w:w="360" w:type="dxa"/>
        <w:tblLook w:val="04A0" w:firstRow="1" w:lastRow="0" w:firstColumn="1" w:lastColumn="0" w:noHBand="0" w:noVBand="1"/>
      </w:tblPr>
      <w:tblGrid>
        <w:gridCol w:w="458"/>
        <w:gridCol w:w="5694"/>
        <w:gridCol w:w="1499"/>
        <w:gridCol w:w="1535"/>
      </w:tblGrid>
      <w:tr w:rsidR="00E41995" w:rsidTr="00143F6D">
        <w:trPr>
          <w:trHeight w:val="592"/>
        </w:trPr>
        <w:tc>
          <w:tcPr>
            <w:tcW w:w="0" w:type="auto"/>
          </w:tcPr>
          <w:p w:rsidR="00143F6D" w:rsidRDefault="00143F6D" w:rsidP="00143F6D">
            <w:pPr>
              <w:pStyle w:val="Style6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43F6D" w:rsidRDefault="00143F6D" w:rsidP="00143F6D">
            <w:pPr>
              <w:pStyle w:val="Style6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0" w:type="auto"/>
          </w:tcPr>
          <w:p w:rsidR="00143F6D" w:rsidRDefault="00143F6D" w:rsidP="00143F6D">
            <w:pPr>
              <w:pStyle w:val="Style6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Количество</w:t>
            </w:r>
          </w:p>
          <w:p w:rsidR="00E41995" w:rsidRDefault="00143F6D" w:rsidP="00143F6D">
            <w:pPr>
              <w:pStyle w:val="Style6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баллов </w:t>
            </w:r>
          </w:p>
          <w:p w:rsidR="00143F6D" w:rsidRDefault="00143F6D" w:rsidP="00143F6D">
            <w:pPr>
              <w:pStyle w:val="Style6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43F6D" w:rsidRDefault="00143F6D" w:rsidP="00143F6D">
            <w:pPr>
              <w:pStyle w:val="Style6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примечание</w:t>
            </w:r>
          </w:p>
        </w:tc>
      </w:tr>
      <w:tr w:rsidR="00E41995" w:rsidTr="00143F6D">
        <w:trPr>
          <w:trHeight w:val="304"/>
        </w:trPr>
        <w:tc>
          <w:tcPr>
            <w:tcW w:w="0" w:type="auto"/>
          </w:tcPr>
          <w:p w:rsidR="00143F6D" w:rsidRPr="00143F6D" w:rsidRDefault="00143F6D" w:rsidP="00143F6D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F6D" w:rsidRPr="00143F6D" w:rsidRDefault="00143F6D" w:rsidP="00143F6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Паспорт кабинета</w:t>
            </w:r>
          </w:p>
        </w:tc>
        <w:tc>
          <w:tcPr>
            <w:tcW w:w="0" w:type="auto"/>
          </w:tcPr>
          <w:p w:rsidR="00143F6D" w:rsidRPr="00C31C47" w:rsidRDefault="00C31C47" w:rsidP="00143F6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C31C47">
              <w:rPr>
                <w:rStyle w:val="FontStyle13"/>
                <w:sz w:val="24"/>
                <w:szCs w:val="24"/>
              </w:rPr>
              <w:t>от 1 до 5</w:t>
            </w:r>
          </w:p>
        </w:tc>
        <w:tc>
          <w:tcPr>
            <w:tcW w:w="0" w:type="auto"/>
          </w:tcPr>
          <w:p w:rsidR="00143F6D" w:rsidRDefault="00143F6D" w:rsidP="00143F6D">
            <w:pPr>
              <w:pStyle w:val="Style6"/>
              <w:widowControl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E41995" w:rsidTr="00143F6D">
        <w:trPr>
          <w:trHeight w:val="288"/>
        </w:trPr>
        <w:tc>
          <w:tcPr>
            <w:tcW w:w="0" w:type="auto"/>
          </w:tcPr>
          <w:p w:rsidR="00143F6D" w:rsidRPr="00143F6D" w:rsidRDefault="00143F6D" w:rsidP="00143F6D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3F6D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3F6D" w:rsidRPr="00143F6D" w:rsidRDefault="00143F6D" w:rsidP="00143F6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143F6D">
              <w:rPr>
                <w:rStyle w:val="FontStyle13"/>
                <w:sz w:val="24"/>
                <w:szCs w:val="24"/>
              </w:rPr>
              <w:t>Режим работы кабинета</w:t>
            </w:r>
          </w:p>
        </w:tc>
        <w:tc>
          <w:tcPr>
            <w:tcW w:w="0" w:type="auto"/>
          </w:tcPr>
          <w:p w:rsidR="00143F6D" w:rsidRPr="00C31C47" w:rsidRDefault="00C31C47" w:rsidP="00143F6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C31C47">
              <w:rPr>
                <w:rStyle w:val="FontStyle13"/>
                <w:sz w:val="24"/>
                <w:szCs w:val="24"/>
              </w:rPr>
              <w:t>от 1 до 5</w:t>
            </w:r>
          </w:p>
        </w:tc>
        <w:tc>
          <w:tcPr>
            <w:tcW w:w="0" w:type="auto"/>
          </w:tcPr>
          <w:p w:rsidR="00143F6D" w:rsidRDefault="00143F6D" w:rsidP="00143F6D">
            <w:pPr>
              <w:pStyle w:val="Style6"/>
              <w:widowControl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E41995" w:rsidTr="00143F6D">
        <w:trPr>
          <w:trHeight w:val="288"/>
        </w:trPr>
        <w:tc>
          <w:tcPr>
            <w:tcW w:w="0" w:type="auto"/>
          </w:tcPr>
          <w:p w:rsidR="00143F6D" w:rsidRPr="00143F6D" w:rsidRDefault="00143F6D" w:rsidP="00143F6D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3F6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3F6D" w:rsidRPr="00143F6D" w:rsidRDefault="00143F6D" w:rsidP="00143F6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Эстетический уровень оформления кабинета</w:t>
            </w:r>
          </w:p>
        </w:tc>
        <w:tc>
          <w:tcPr>
            <w:tcW w:w="0" w:type="auto"/>
          </w:tcPr>
          <w:p w:rsidR="00143F6D" w:rsidRPr="00C31C47" w:rsidRDefault="00C31C47" w:rsidP="00143F6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C31C47">
              <w:rPr>
                <w:rStyle w:val="FontStyle13"/>
                <w:sz w:val="24"/>
                <w:szCs w:val="24"/>
              </w:rPr>
              <w:t>от 1 до 10</w:t>
            </w:r>
          </w:p>
        </w:tc>
        <w:tc>
          <w:tcPr>
            <w:tcW w:w="0" w:type="auto"/>
          </w:tcPr>
          <w:p w:rsidR="00143F6D" w:rsidRDefault="00143F6D" w:rsidP="00143F6D">
            <w:pPr>
              <w:pStyle w:val="Style6"/>
              <w:widowControl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E41995" w:rsidTr="00143F6D">
        <w:trPr>
          <w:trHeight w:val="288"/>
        </w:trPr>
        <w:tc>
          <w:tcPr>
            <w:tcW w:w="0" w:type="auto"/>
          </w:tcPr>
          <w:p w:rsidR="00143F6D" w:rsidRPr="00143F6D" w:rsidRDefault="00143F6D" w:rsidP="00143F6D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3F6D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3F6D" w:rsidRPr="00143F6D" w:rsidRDefault="00143F6D" w:rsidP="00143F6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Санитарное состояние кабинета</w:t>
            </w:r>
          </w:p>
        </w:tc>
        <w:tc>
          <w:tcPr>
            <w:tcW w:w="0" w:type="auto"/>
          </w:tcPr>
          <w:p w:rsidR="00143F6D" w:rsidRPr="00C31C47" w:rsidRDefault="00C31C47" w:rsidP="00143F6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C31C47">
              <w:rPr>
                <w:rStyle w:val="FontStyle13"/>
                <w:sz w:val="24"/>
                <w:szCs w:val="24"/>
              </w:rPr>
              <w:t>от 1 до 5</w:t>
            </w:r>
          </w:p>
        </w:tc>
        <w:tc>
          <w:tcPr>
            <w:tcW w:w="0" w:type="auto"/>
          </w:tcPr>
          <w:p w:rsidR="00143F6D" w:rsidRDefault="00143F6D" w:rsidP="00143F6D">
            <w:pPr>
              <w:pStyle w:val="Style6"/>
              <w:widowControl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E41995" w:rsidTr="00143F6D">
        <w:trPr>
          <w:trHeight w:val="288"/>
        </w:trPr>
        <w:tc>
          <w:tcPr>
            <w:tcW w:w="0" w:type="auto"/>
          </w:tcPr>
          <w:p w:rsidR="00143F6D" w:rsidRPr="00143F6D" w:rsidRDefault="00143F6D" w:rsidP="00143F6D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3F6D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3F6D" w:rsidRPr="00143F6D" w:rsidRDefault="00143F6D" w:rsidP="00143F6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Наличие современных технических средств обучения</w:t>
            </w:r>
            <w:r w:rsidR="00E41995">
              <w:rPr>
                <w:rStyle w:val="FontStyle13"/>
                <w:sz w:val="24"/>
                <w:szCs w:val="24"/>
              </w:rPr>
              <w:t xml:space="preserve"> (компьютер, проектор, интерактивная доска и др.)</w:t>
            </w:r>
          </w:p>
        </w:tc>
        <w:tc>
          <w:tcPr>
            <w:tcW w:w="0" w:type="auto"/>
          </w:tcPr>
          <w:p w:rsidR="00143F6D" w:rsidRPr="00C31C47" w:rsidRDefault="00C31C47" w:rsidP="00143F6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C31C47">
              <w:rPr>
                <w:rStyle w:val="FontStyle13"/>
                <w:sz w:val="24"/>
                <w:szCs w:val="24"/>
              </w:rPr>
              <w:t>от 1 до 5</w:t>
            </w:r>
          </w:p>
        </w:tc>
        <w:tc>
          <w:tcPr>
            <w:tcW w:w="0" w:type="auto"/>
          </w:tcPr>
          <w:p w:rsidR="00143F6D" w:rsidRDefault="00143F6D" w:rsidP="00143F6D">
            <w:pPr>
              <w:pStyle w:val="Style6"/>
              <w:widowControl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E41995" w:rsidTr="00143F6D">
        <w:trPr>
          <w:trHeight w:val="288"/>
        </w:trPr>
        <w:tc>
          <w:tcPr>
            <w:tcW w:w="0" w:type="auto"/>
          </w:tcPr>
          <w:p w:rsidR="00143F6D" w:rsidRPr="00143F6D" w:rsidRDefault="00143F6D" w:rsidP="00143F6D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3F6D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43F6D" w:rsidRDefault="008C3767" w:rsidP="004C3279">
            <w:pPr>
              <w:pStyle w:val="Style5"/>
              <w:widowControl/>
              <w:tabs>
                <w:tab w:val="left" w:pos="672"/>
              </w:tabs>
              <w:spacing w:line="240" w:lineRule="auto"/>
              <w:ind w:right="14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Перечень оснащения</w:t>
            </w:r>
            <w:r w:rsidR="00E41995" w:rsidRPr="00E41995">
              <w:rPr>
                <w:rStyle w:val="FontStyle13"/>
                <w:sz w:val="24"/>
                <w:szCs w:val="24"/>
              </w:rPr>
              <w:t xml:space="preserve"> кабинета</w:t>
            </w:r>
            <w:r w:rsidR="00E41995">
              <w:rPr>
                <w:rStyle w:val="FontStyle13"/>
                <w:sz w:val="24"/>
                <w:szCs w:val="24"/>
              </w:rPr>
              <w:t xml:space="preserve"> </w:t>
            </w:r>
          </w:p>
          <w:p w:rsidR="004C3279" w:rsidRDefault="004C3279" w:rsidP="004C3279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672"/>
              </w:tabs>
              <w:spacing w:line="240" w:lineRule="auto"/>
              <w:ind w:right="14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Карты, схемы, таблицы</w:t>
            </w:r>
            <w:r w:rsidR="00AE7358">
              <w:rPr>
                <w:rStyle w:val="FontStyle13"/>
                <w:sz w:val="24"/>
                <w:szCs w:val="24"/>
              </w:rPr>
              <w:t>, портреты</w:t>
            </w:r>
          </w:p>
          <w:p w:rsidR="004C3279" w:rsidRDefault="004C3279" w:rsidP="004C3279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672"/>
              </w:tabs>
              <w:spacing w:line="240" w:lineRule="auto"/>
              <w:ind w:right="14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Дидактические материалы по темам</w:t>
            </w:r>
          </w:p>
          <w:p w:rsidR="004C3279" w:rsidRDefault="004C3279" w:rsidP="004C3279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672"/>
              </w:tabs>
              <w:spacing w:line="240" w:lineRule="auto"/>
              <w:ind w:right="14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Видео и аудиоматериалы</w:t>
            </w:r>
          </w:p>
          <w:p w:rsidR="004C3279" w:rsidRDefault="004C3279" w:rsidP="004C3279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672"/>
              </w:tabs>
              <w:spacing w:line="240" w:lineRule="auto"/>
              <w:ind w:right="14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Справочно-информационная и методическая литература</w:t>
            </w:r>
          </w:p>
          <w:p w:rsidR="004C3279" w:rsidRDefault="004C3279" w:rsidP="004C3279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672"/>
              </w:tabs>
              <w:spacing w:line="240" w:lineRule="auto"/>
              <w:ind w:right="14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Оснащение по подготовке к итоговой аттестации</w:t>
            </w:r>
          </w:p>
          <w:p w:rsidR="008C3767" w:rsidRPr="00E41995" w:rsidRDefault="008C3767" w:rsidP="004C3279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672"/>
              </w:tabs>
              <w:spacing w:line="240" w:lineRule="auto"/>
              <w:ind w:right="14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Материалы для самостоятельной творческой работы обучающихся и др.</w:t>
            </w:r>
          </w:p>
        </w:tc>
        <w:tc>
          <w:tcPr>
            <w:tcW w:w="0" w:type="auto"/>
          </w:tcPr>
          <w:p w:rsidR="00143F6D" w:rsidRPr="00C31C47" w:rsidRDefault="00C31C47" w:rsidP="00143F6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C31C47">
              <w:rPr>
                <w:rStyle w:val="FontStyle13"/>
                <w:sz w:val="24"/>
                <w:szCs w:val="24"/>
              </w:rPr>
              <w:t>от 1 до 3</w:t>
            </w:r>
            <w:r w:rsidR="00843F8C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3F6D" w:rsidRDefault="00143F6D" w:rsidP="00143F6D">
            <w:pPr>
              <w:pStyle w:val="Style6"/>
              <w:widowControl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E41995" w:rsidTr="00143F6D">
        <w:trPr>
          <w:trHeight w:val="288"/>
        </w:trPr>
        <w:tc>
          <w:tcPr>
            <w:tcW w:w="0" w:type="auto"/>
          </w:tcPr>
          <w:p w:rsidR="00143F6D" w:rsidRPr="00143F6D" w:rsidRDefault="00143F6D" w:rsidP="00143F6D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3F6D"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43F6D" w:rsidRPr="008C3767" w:rsidRDefault="008C3767" w:rsidP="00143F6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C3767">
              <w:rPr>
                <w:rStyle w:val="FontStyle13"/>
                <w:sz w:val="24"/>
                <w:szCs w:val="24"/>
              </w:rPr>
              <w:t>Наличие индивидуального проекта развития кабинета, дей</w:t>
            </w:r>
            <w:r>
              <w:rPr>
                <w:rStyle w:val="FontStyle13"/>
                <w:sz w:val="24"/>
                <w:szCs w:val="24"/>
              </w:rPr>
              <w:t>с</w:t>
            </w:r>
            <w:r w:rsidRPr="008C3767">
              <w:rPr>
                <w:rStyle w:val="FontStyle13"/>
                <w:sz w:val="24"/>
                <w:szCs w:val="24"/>
              </w:rPr>
              <w:t>твующего или перспективного</w:t>
            </w:r>
          </w:p>
        </w:tc>
        <w:tc>
          <w:tcPr>
            <w:tcW w:w="0" w:type="auto"/>
          </w:tcPr>
          <w:p w:rsidR="00143F6D" w:rsidRPr="00C31C47" w:rsidRDefault="00C31C47" w:rsidP="00143F6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C31C47">
              <w:rPr>
                <w:rStyle w:val="FontStyle13"/>
                <w:sz w:val="24"/>
                <w:szCs w:val="24"/>
              </w:rPr>
              <w:t>от 1 до 10</w:t>
            </w:r>
          </w:p>
        </w:tc>
        <w:tc>
          <w:tcPr>
            <w:tcW w:w="0" w:type="auto"/>
          </w:tcPr>
          <w:p w:rsidR="00143F6D" w:rsidRDefault="00143F6D" w:rsidP="00143F6D">
            <w:pPr>
              <w:pStyle w:val="Style6"/>
              <w:widowControl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E41995" w:rsidTr="00143F6D">
        <w:trPr>
          <w:trHeight w:val="288"/>
        </w:trPr>
        <w:tc>
          <w:tcPr>
            <w:tcW w:w="0" w:type="auto"/>
          </w:tcPr>
          <w:p w:rsidR="00143F6D" w:rsidRPr="00143F6D" w:rsidRDefault="00143F6D" w:rsidP="00143F6D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3F6D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43F6D" w:rsidRDefault="008C3767" w:rsidP="00414ACF">
            <w:pPr>
              <w:pStyle w:val="Style6"/>
              <w:widowControl/>
              <w:rPr>
                <w:rStyle w:val="FontStyle13"/>
                <w:b/>
                <w:sz w:val="24"/>
                <w:szCs w:val="24"/>
              </w:rPr>
            </w:pPr>
            <w:r w:rsidRPr="00434B5C">
              <w:rPr>
                <w:rStyle w:val="FontStyle14"/>
                <w:sz w:val="24"/>
                <w:szCs w:val="24"/>
              </w:rPr>
              <w:t xml:space="preserve">Обеспечение сохранности предметов, техники безопасности и санитарно-гигиенических норм </w:t>
            </w:r>
            <w:r>
              <w:rPr>
                <w:rStyle w:val="FontStyle14"/>
                <w:sz w:val="24"/>
                <w:szCs w:val="24"/>
              </w:rPr>
              <w:t xml:space="preserve">в </w:t>
            </w:r>
            <w:r w:rsidRPr="00434B5C">
              <w:rPr>
                <w:rStyle w:val="FontStyle14"/>
                <w:sz w:val="24"/>
                <w:szCs w:val="24"/>
              </w:rPr>
              <w:t xml:space="preserve">учебном кабинете </w:t>
            </w:r>
            <w:r w:rsidR="00414ACF">
              <w:rPr>
                <w:rStyle w:val="FontStyle14"/>
                <w:sz w:val="24"/>
                <w:szCs w:val="24"/>
              </w:rPr>
              <w:t>биологии</w:t>
            </w:r>
            <w:bookmarkStart w:id="0" w:name="_GoBack"/>
            <w:bookmarkEnd w:id="0"/>
          </w:p>
        </w:tc>
        <w:tc>
          <w:tcPr>
            <w:tcW w:w="0" w:type="auto"/>
          </w:tcPr>
          <w:p w:rsidR="00143F6D" w:rsidRPr="00C31C47" w:rsidRDefault="00C31C47" w:rsidP="00143F6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C31C47">
              <w:rPr>
                <w:rStyle w:val="FontStyle13"/>
                <w:sz w:val="24"/>
                <w:szCs w:val="24"/>
              </w:rPr>
              <w:t>от 1 до 5</w:t>
            </w:r>
          </w:p>
        </w:tc>
        <w:tc>
          <w:tcPr>
            <w:tcW w:w="0" w:type="auto"/>
          </w:tcPr>
          <w:p w:rsidR="00143F6D" w:rsidRDefault="00143F6D" w:rsidP="00143F6D">
            <w:pPr>
              <w:pStyle w:val="Style6"/>
              <w:widowControl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E41995" w:rsidTr="00143F6D">
        <w:trPr>
          <w:trHeight w:val="304"/>
        </w:trPr>
        <w:tc>
          <w:tcPr>
            <w:tcW w:w="0" w:type="auto"/>
          </w:tcPr>
          <w:p w:rsidR="00143F6D" w:rsidRPr="00143F6D" w:rsidRDefault="00143F6D" w:rsidP="00143F6D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0" w:type="auto"/>
          </w:tcPr>
          <w:p w:rsidR="00143F6D" w:rsidRDefault="008C3767" w:rsidP="00143F6D">
            <w:pPr>
              <w:pStyle w:val="Style6"/>
              <w:widowControl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43F6D" w:rsidRPr="008C3767" w:rsidRDefault="00843F8C" w:rsidP="00471914">
            <w:pPr>
              <w:pStyle w:val="Style6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80</w:t>
            </w:r>
            <w:r w:rsidR="00C31C47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8C3767">
              <w:rPr>
                <w:rStyle w:val="FontStyle13"/>
                <w:b/>
                <w:sz w:val="24"/>
                <w:szCs w:val="24"/>
              </w:rPr>
              <w:t>б.</w:t>
            </w:r>
          </w:p>
        </w:tc>
        <w:tc>
          <w:tcPr>
            <w:tcW w:w="0" w:type="auto"/>
          </w:tcPr>
          <w:p w:rsidR="00143F6D" w:rsidRDefault="00143F6D" w:rsidP="00143F6D">
            <w:pPr>
              <w:pStyle w:val="Style6"/>
              <w:widowControl/>
              <w:rPr>
                <w:rStyle w:val="FontStyle13"/>
                <w:b/>
                <w:sz w:val="24"/>
                <w:szCs w:val="24"/>
              </w:rPr>
            </w:pPr>
          </w:p>
        </w:tc>
      </w:tr>
    </w:tbl>
    <w:p w:rsidR="00143F6D" w:rsidRDefault="00143F6D" w:rsidP="00143F6D">
      <w:pPr>
        <w:pStyle w:val="Style6"/>
        <w:widowControl/>
        <w:ind w:left="360"/>
        <w:rPr>
          <w:rStyle w:val="FontStyle13"/>
          <w:b/>
          <w:sz w:val="24"/>
          <w:szCs w:val="24"/>
        </w:rPr>
      </w:pPr>
    </w:p>
    <w:p w:rsidR="008C464C" w:rsidRDefault="008C464C" w:rsidP="0078207A">
      <w:pPr>
        <w:pStyle w:val="Style6"/>
        <w:widowControl/>
        <w:ind w:left="360"/>
        <w:jc w:val="center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Основные критерии оценивания</w:t>
      </w:r>
      <w:r w:rsidRPr="00434B5C">
        <w:rPr>
          <w:rStyle w:val="FontStyle13"/>
          <w:b/>
          <w:sz w:val="24"/>
          <w:szCs w:val="24"/>
        </w:rPr>
        <w:t xml:space="preserve"> </w:t>
      </w:r>
      <w:r>
        <w:rPr>
          <w:rStyle w:val="FontStyle13"/>
          <w:b/>
          <w:sz w:val="24"/>
          <w:szCs w:val="24"/>
        </w:rPr>
        <w:t>презентации</w:t>
      </w:r>
    </w:p>
    <w:p w:rsidR="00AE7358" w:rsidRDefault="00AE7358" w:rsidP="00262433">
      <w:pPr>
        <w:pStyle w:val="Style6"/>
        <w:widowControl/>
        <w:ind w:right="58" w:firstLine="709"/>
        <w:jc w:val="center"/>
        <w:rPr>
          <w:rStyle w:val="FontStyle13"/>
          <w:b/>
          <w:sz w:val="24"/>
          <w:szCs w:val="24"/>
        </w:rPr>
      </w:pPr>
    </w:p>
    <w:tbl>
      <w:tblPr>
        <w:tblStyle w:val="a4"/>
        <w:tblW w:w="9640" w:type="dxa"/>
        <w:tblLook w:val="04A0" w:firstRow="1" w:lastRow="0" w:firstColumn="1" w:lastColumn="0" w:noHBand="0" w:noVBand="1"/>
      </w:tblPr>
      <w:tblGrid>
        <w:gridCol w:w="718"/>
        <w:gridCol w:w="5769"/>
        <w:gridCol w:w="1559"/>
        <w:gridCol w:w="1594"/>
      </w:tblGrid>
      <w:tr w:rsidR="008C464C" w:rsidTr="008C464C">
        <w:trPr>
          <w:trHeight w:val="291"/>
        </w:trPr>
        <w:tc>
          <w:tcPr>
            <w:tcW w:w="0" w:type="auto"/>
          </w:tcPr>
          <w:p w:rsidR="008C464C" w:rsidRDefault="008C464C" w:rsidP="00D259FB">
            <w:pPr>
              <w:pStyle w:val="Style6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№</w:t>
            </w:r>
          </w:p>
        </w:tc>
        <w:tc>
          <w:tcPr>
            <w:tcW w:w="5769" w:type="dxa"/>
          </w:tcPr>
          <w:p w:rsidR="008C464C" w:rsidRDefault="008C464C" w:rsidP="00D259FB">
            <w:pPr>
              <w:pStyle w:val="Style6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559" w:type="dxa"/>
          </w:tcPr>
          <w:p w:rsidR="008C464C" w:rsidRDefault="008C464C" w:rsidP="00D259FB">
            <w:pPr>
              <w:pStyle w:val="Style6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Количество</w:t>
            </w:r>
          </w:p>
          <w:p w:rsidR="008C464C" w:rsidRDefault="008C464C" w:rsidP="00D259FB">
            <w:pPr>
              <w:pStyle w:val="Style6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баллов </w:t>
            </w:r>
          </w:p>
          <w:p w:rsidR="008C464C" w:rsidRDefault="008C464C" w:rsidP="00D259FB">
            <w:pPr>
              <w:pStyle w:val="Style6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8C464C" w:rsidRDefault="008C464C" w:rsidP="00D259FB">
            <w:pPr>
              <w:pStyle w:val="Style6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примечание</w:t>
            </w:r>
          </w:p>
        </w:tc>
      </w:tr>
      <w:tr w:rsidR="008C464C" w:rsidTr="008C464C">
        <w:trPr>
          <w:trHeight w:val="276"/>
        </w:trPr>
        <w:tc>
          <w:tcPr>
            <w:tcW w:w="0" w:type="auto"/>
          </w:tcPr>
          <w:p w:rsidR="008C464C" w:rsidRPr="008C464C" w:rsidRDefault="008C464C" w:rsidP="00262433">
            <w:pPr>
              <w:pStyle w:val="Style6"/>
              <w:widowControl/>
              <w:ind w:right="58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5769" w:type="dxa"/>
          </w:tcPr>
          <w:p w:rsidR="008C464C" w:rsidRPr="008C464C" w:rsidRDefault="008C464C" w:rsidP="008C464C">
            <w:pPr>
              <w:pStyle w:val="Style6"/>
              <w:widowControl/>
              <w:ind w:right="5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Соответствие темы направлению конкурса</w:t>
            </w:r>
          </w:p>
        </w:tc>
        <w:tc>
          <w:tcPr>
            <w:tcW w:w="1559" w:type="dxa"/>
          </w:tcPr>
          <w:p w:rsidR="008C464C" w:rsidRDefault="00547D41" w:rsidP="00262433">
            <w:pPr>
              <w:pStyle w:val="Style6"/>
              <w:widowControl/>
              <w:ind w:right="58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C31C47">
              <w:rPr>
                <w:rStyle w:val="FontStyle13"/>
                <w:sz w:val="24"/>
                <w:szCs w:val="24"/>
              </w:rPr>
              <w:t xml:space="preserve">от 1 до </w:t>
            </w:r>
            <w:r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8C464C" w:rsidRDefault="008C464C" w:rsidP="00262433">
            <w:pPr>
              <w:pStyle w:val="Style6"/>
              <w:widowControl/>
              <w:ind w:right="58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8C464C" w:rsidTr="008C464C">
        <w:trPr>
          <w:trHeight w:val="276"/>
        </w:trPr>
        <w:tc>
          <w:tcPr>
            <w:tcW w:w="0" w:type="auto"/>
          </w:tcPr>
          <w:p w:rsidR="008C464C" w:rsidRPr="008C464C" w:rsidRDefault="008C464C" w:rsidP="00262433">
            <w:pPr>
              <w:pStyle w:val="Style6"/>
              <w:widowControl/>
              <w:ind w:right="58"/>
              <w:jc w:val="center"/>
              <w:rPr>
                <w:rStyle w:val="FontStyle13"/>
                <w:sz w:val="24"/>
                <w:szCs w:val="24"/>
              </w:rPr>
            </w:pPr>
            <w:r w:rsidRPr="008C46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5769" w:type="dxa"/>
          </w:tcPr>
          <w:p w:rsidR="008C464C" w:rsidRPr="008C464C" w:rsidRDefault="00B01989" w:rsidP="008C464C">
            <w:pPr>
              <w:pStyle w:val="Style6"/>
              <w:widowControl/>
              <w:ind w:right="5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Актуальность, точность и полезность с</w:t>
            </w:r>
            <w:r w:rsidR="008C464C" w:rsidRPr="008C464C">
              <w:rPr>
                <w:rStyle w:val="FontStyle13"/>
                <w:sz w:val="24"/>
                <w:szCs w:val="24"/>
              </w:rPr>
              <w:t>одержани</w:t>
            </w:r>
            <w:r>
              <w:rPr>
                <w:rStyle w:val="FontStyle13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8C464C" w:rsidRDefault="00547D41" w:rsidP="00262433">
            <w:pPr>
              <w:pStyle w:val="Style6"/>
              <w:widowControl/>
              <w:ind w:right="58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C31C47">
              <w:rPr>
                <w:rStyle w:val="FontStyle13"/>
                <w:sz w:val="24"/>
                <w:szCs w:val="24"/>
              </w:rPr>
              <w:t xml:space="preserve">от 1 до </w:t>
            </w:r>
            <w:r>
              <w:rPr>
                <w:rStyle w:val="FontStyle13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8C464C" w:rsidRDefault="008C464C" w:rsidP="00262433">
            <w:pPr>
              <w:pStyle w:val="Style6"/>
              <w:widowControl/>
              <w:ind w:right="58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8C464C" w:rsidTr="008C464C">
        <w:trPr>
          <w:trHeight w:val="276"/>
        </w:trPr>
        <w:tc>
          <w:tcPr>
            <w:tcW w:w="0" w:type="auto"/>
          </w:tcPr>
          <w:p w:rsidR="008C464C" w:rsidRPr="008C464C" w:rsidRDefault="008C464C" w:rsidP="00262433">
            <w:pPr>
              <w:pStyle w:val="Style6"/>
              <w:widowControl/>
              <w:ind w:right="58"/>
              <w:jc w:val="center"/>
              <w:rPr>
                <w:rStyle w:val="FontStyle13"/>
                <w:sz w:val="24"/>
                <w:szCs w:val="24"/>
              </w:rPr>
            </w:pPr>
            <w:r w:rsidRPr="008C464C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5769" w:type="dxa"/>
          </w:tcPr>
          <w:p w:rsidR="008C464C" w:rsidRPr="00B01989" w:rsidRDefault="00B01989" w:rsidP="00B01989">
            <w:pPr>
              <w:pStyle w:val="Style6"/>
              <w:widowControl/>
              <w:ind w:right="5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Логика и подача материала</w:t>
            </w:r>
          </w:p>
        </w:tc>
        <w:tc>
          <w:tcPr>
            <w:tcW w:w="1559" w:type="dxa"/>
          </w:tcPr>
          <w:p w:rsidR="008C464C" w:rsidRDefault="00547D41" w:rsidP="00262433">
            <w:pPr>
              <w:pStyle w:val="Style6"/>
              <w:widowControl/>
              <w:ind w:right="58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C31C47">
              <w:rPr>
                <w:rStyle w:val="FontStyle13"/>
                <w:sz w:val="24"/>
                <w:szCs w:val="24"/>
              </w:rPr>
              <w:t xml:space="preserve">от 1 до </w:t>
            </w:r>
            <w:r>
              <w:rPr>
                <w:rStyle w:val="FontStyle13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8C464C" w:rsidRDefault="008C464C" w:rsidP="00262433">
            <w:pPr>
              <w:pStyle w:val="Style6"/>
              <w:widowControl/>
              <w:ind w:right="58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8C464C" w:rsidTr="008C464C">
        <w:trPr>
          <w:trHeight w:val="276"/>
        </w:trPr>
        <w:tc>
          <w:tcPr>
            <w:tcW w:w="0" w:type="auto"/>
          </w:tcPr>
          <w:p w:rsidR="008C464C" w:rsidRPr="008C464C" w:rsidRDefault="008C464C" w:rsidP="00262433">
            <w:pPr>
              <w:pStyle w:val="Style6"/>
              <w:widowControl/>
              <w:ind w:right="58"/>
              <w:jc w:val="center"/>
              <w:rPr>
                <w:rStyle w:val="FontStyle13"/>
                <w:sz w:val="24"/>
                <w:szCs w:val="24"/>
              </w:rPr>
            </w:pPr>
            <w:r w:rsidRPr="008C464C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5769" w:type="dxa"/>
          </w:tcPr>
          <w:p w:rsidR="008C464C" w:rsidRPr="00B01989" w:rsidRDefault="00B01989" w:rsidP="00B01989">
            <w:pPr>
              <w:pStyle w:val="Style6"/>
              <w:widowControl/>
              <w:ind w:right="5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Дизайн презентации</w:t>
            </w:r>
          </w:p>
        </w:tc>
        <w:tc>
          <w:tcPr>
            <w:tcW w:w="1559" w:type="dxa"/>
          </w:tcPr>
          <w:p w:rsidR="008C464C" w:rsidRDefault="00547D41" w:rsidP="00262433">
            <w:pPr>
              <w:pStyle w:val="Style6"/>
              <w:widowControl/>
              <w:ind w:right="58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C31C47">
              <w:rPr>
                <w:rStyle w:val="FontStyle13"/>
                <w:sz w:val="24"/>
                <w:szCs w:val="24"/>
              </w:rPr>
              <w:t>от 1 до 5</w:t>
            </w:r>
          </w:p>
        </w:tc>
        <w:tc>
          <w:tcPr>
            <w:tcW w:w="1594" w:type="dxa"/>
          </w:tcPr>
          <w:p w:rsidR="008C464C" w:rsidRDefault="008C464C" w:rsidP="00262433">
            <w:pPr>
              <w:pStyle w:val="Style6"/>
              <w:widowControl/>
              <w:ind w:right="58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8C464C" w:rsidTr="008C464C">
        <w:trPr>
          <w:trHeight w:val="291"/>
        </w:trPr>
        <w:tc>
          <w:tcPr>
            <w:tcW w:w="0" w:type="auto"/>
          </w:tcPr>
          <w:p w:rsidR="008C464C" w:rsidRPr="008C464C" w:rsidRDefault="008C464C" w:rsidP="00262433">
            <w:pPr>
              <w:pStyle w:val="Style6"/>
              <w:widowControl/>
              <w:ind w:right="58"/>
              <w:jc w:val="center"/>
              <w:rPr>
                <w:rStyle w:val="FontStyle13"/>
                <w:sz w:val="24"/>
                <w:szCs w:val="24"/>
              </w:rPr>
            </w:pPr>
            <w:r w:rsidRPr="008C464C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5769" w:type="dxa"/>
          </w:tcPr>
          <w:p w:rsidR="008C464C" w:rsidRPr="00B01989" w:rsidRDefault="00B01989" w:rsidP="00B01989">
            <w:pPr>
              <w:pStyle w:val="Style6"/>
              <w:widowControl/>
              <w:ind w:right="5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Техническая часть</w:t>
            </w:r>
          </w:p>
        </w:tc>
        <w:tc>
          <w:tcPr>
            <w:tcW w:w="1559" w:type="dxa"/>
          </w:tcPr>
          <w:p w:rsidR="008C464C" w:rsidRDefault="00547D41" w:rsidP="00262433">
            <w:pPr>
              <w:pStyle w:val="Style6"/>
              <w:widowControl/>
              <w:ind w:right="58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C31C47">
              <w:rPr>
                <w:rStyle w:val="FontStyle13"/>
                <w:sz w:val="24"/>
                <w:szCs w:val="24"/>
              </w:rPr>
              <w:t>от 1 до 5</w:t>
            </w:r>
          </w:p>
        </w:tc>
        <w:tc>
          <w:tcPr>
            <w:tcW w:w="1594" w:type="dxa"/>
          </w:tcPr>
          <w:p w:rsidR="008C464C" w:rsidRDefault="008C464C" w:rsidP="00262433">
            <w:pPr>
              <w:pStyle w:val="Style6"/>
              <w:widowControl/>
              <w:ind w:right="58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547D41" w:rsidTr="008C464C">
        <w:trPr>
          <w:trHeight w:val="291"/>
        </w:trPr>
        <w:tc>
          <w:tcPr>
            <w:tcW w:w="0" w:type="auto"/>
          </w:tcPr>
          <w:p w:rsidR="00547D41" w:rsidRPr="008C464C" w:rsidRDefault="00547D41" w:rsidP="00262433">
            <w:pPr>
              <w:pStyle w:val="Style6"/>
              <w:widowControl/>
              <w:ind w:right="58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769" w:type="dxa"/>
          </w:tcPr>
          <w:p w:rsidR="00547D41" w:rsidRPr="00547D41" w:rsidRDefault="00547D41" w:rsidP="00B01989">
            <w:pPr>
              <w:pStyle w:val="Style6"/>
              <w:widowControl/>
              <w:ind w:right="58"/>
              <w:rPr>
                <w:rStyle w:val="FontStyle13"/>
                <w:b/>
                <w:sz w:val="24"/>
                <w:szCs w:val="24"/>
              </w:rPr>
            </w:pPr>
            <w:r w:rsidRPr="00547D41">
              <w:rPr>
                <w:rStyle w:val="FontStyle13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47D41" w:rsidRPr="00C31C47" w:rsidRDefault="00547D41" w:rsidP="00262433">
            <w:pPr>
              <w:pStyle w:val="Style6"/>
              <w:widowControl/>
              <w:ind w:right="58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60 б.</w:t>
            </w:r>
          </w:p>
        </w:tc>
        <w:tc>
          <w:tcPr>
            <w:tcW w:w="1594" w:type="dxa"/>
          </w:tcPr>
          <w:p w:rsidR="00547D41" w:rsidRDefault="00547D41" w:rsidP="00262433">
            <w:pPr>
              <w:pStyle w:val="Style6"/>
              <w:widowControl/>
              <w:ind w:right="58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</w:tbl>
    <w:p w:rsidR="00AE7358" w:rsidRDefault="00AE7358" w:rsidP="00262433">
      <w:pPr>
        <w:pStyle w:val="Style6"/>
        <w:widowControl/>
        <w:ind w:right="58" w:firstLine="709"/>
        <w:jc w:val="center"/>
        <w:rPr>
          <w:rStyle w:val="FontStyle13"/>
          <w:b/>
          <w:sz w:val="24"/>
          <w:szCs w:val="24"/>
        </w:rPr>
      </w:pPr>
    </w:p>
    <w:p w:rsidR="00BB7580" w:rsidRDefault="00BB7580" w:rsidP="0078207A">
      <w:pPr>
        <w:pStyle w:val="Style6"/>
        <w:widowControl/>
        <w:numPr>
          <w:ilvl w:val="0"/>
          <w:numId w:val="8"/>
        </w:numPr>
        <w:ind w:right="58"/>
        <w:jc w:val="center"/>
        <w:rPr>
          <w:rStyle w:val="FontStyle13"/>
          <w:b/>
          <w:sz w:val="24"/>
          <w:szCs w:val="24"/>
        </w:rPr>
      </w:pPr>
      <w:r w:rsidRPr="00434B5C">
        <w:rPr>
          <w:rStyle w:val="FontStyle13"/>
          <w:b/>
          <w:sz w:val="24"/>
          <w:szCs w:val="24"/>
        </w:rPr>
        <w:t xml:space="preserve">Подведение итогов Конкурса </w:t>
      </w:r>
    </w:p>
    <w:p w:rsidR="0078207A" w:rsidRPr="00434B5C" w:rsidRDefault="0078207A" w:rsidP="0078207A">
      <w:pPr>
        <w:pStyle w:val="Style6"/>
        <w:widowControl/>
        <w:contextualSpacing/>
        <w:rPr>
          <w:rStyle w:val="FontStyle13"/>
          <w:b/>
          <w:sz w:val="24"/>
          <w:szCs w:val="24"/>
        </w:rPr>
      </w:pPr>
    </w:p>
    <w:p w:rsidR="00BB7580" w:rsidRPr="00434B5C" w:rsidRDefault="00BB7580" w:rsidP="0078207A">
      <w:pPr>
        <w:pStyle w:val="Style5"/>
        <w:widowControl/>
        <w:numPr>
          <w:ilvl w:val="0"/>
          <w:numId w:val="17"/>
        </w:numPr>
        <w:tabs>
          <w:tab w:val="left" w:pos="682"/>
        </w:tabs>
        <w:spacing w:line="240" w:lineRule="auto"/>
        <w:contextualSpacing/>
        <w:mirrorIndents/>
        <w:jc w:val="left"/>
        <w:rPr>
          <w:rStyle w:val="FontStyle14"/>
          <w:sz w:val="24"/>
          <w:szCs w:val="24"/>
        </w:rPr>
      </w:pPr>
      <w:r w:rsidRPr="00434B5C">
        <w:rPr>
          <w:rStyle w:val="FontStyle14"/>
          <w:sz w:val="24"/>
          <w:szCs w:val="24"/>
        </w:rPr>
        <w:t xml:space="preserve">Подведение </w:t>
      </w:r>
      <w:r w:rsidR="00AE7358">
        <w:rPr>
          <w:rStyle w:val="FontStyle14"/>
          <w:sz w:val="24"/>
          <w:szCs w:val="24"/>
        </w:rPr>
        <w:t>итогов Конкурса осуществляется до</w:t>
      </w:r>
      <w:r w:rsidRPr="00434B5C">
        <w:rPr>
          <w:rStyle w:val="FontStyle14"/>
          <w:sz w:val="24"/>
          <w:szCs w:val="24"/>
        </w:rPr>
        <w:t xml:space="preserve"> </w:t>
      </w:r>
      <w:r w:rsidR="002F1438">
        <w:rPr>
          <w:rStyle w:val="FontStyle14"/>
          <w:sz w:val="24"/>
          <w:szCs w:val="24"/>
        </w:rPr>
        <w:t>19.02.2016</w:t>
      </w:r>
      <w:r w:rsidRPr="00434B5C">
        <w:rPr>
          <w:rStyle w:val="FontStyle14"/>
          <w:sz w:val="24"/>
          <w:szCs w:val="24"/>
        </w:rPr>
        <w:t>.</w:t>
      </w:r>
    </w:p>
    <w:p w:rsidR="0078207A" w:rsidRDefault="00BB7580" w:rsidP="0078207A">
      <w:pPr>
        <w:pStyle w:val="Style5"/>
        <w:widowControl/>
        <w:numPr>
          <w:ilvl w:val="0"/>
          <w:numId w:val="18"/>
        </w:numPr>
        <w:tabs>
          <w:tab w:val="left" w:pos="672"/>
        </w:tabs>
        <w:spacing w:line="240" w:lineRule="auto"/>
        <w:contextualSpacing/>
        <w:mirrorIndents/>
        <w:jc w:val="left"/>
        <w:rPr>
          <w:rStyle w:val="FontStyle14"/>
          <w:sz w:val="24"/>
          <w:szCs w:val="24"/>
        </w:rPr>
      </w:pPr>
      <w:r w:rsidRPr="00434B5C">
        <w:rPr>
          <w:rStyle w:val="FontStyle14"/>
          <w:sz w:val="24"/>
          <w:szCs w:val="24"/>
        </w:rPr>
        <w:t>Результаты Конкурса оформляются протоколом.</w:t>
      </w:r>
    </w:p>
    <w:p w:rsidR="00BB7580" w:rsidRPr="0078207A" w:rsidRDefault="00BB7580" w:rsidP="0078207A">
      <w:pPr>
        <w:pStyle w:val="Style5"/>
        <w:widowControl/>
        <w:numPr>
          <w:ilvl w:val="0"/>
          <w:numId w:val="18"/>
        </w:numPr>
        <w:tabs>
          <w:tab w:val="left" w:pos="672"/>
        </w:tabs>
        <w:spacing w:line="240" w:lineRule="auto"/>
        <w:contextualSpacing/>
        <w:mirrorIndents/>
        <w:jc w:val="left"/>
        <w:rPr>
          <w:rStyle w:val="FontStyle14"/>
          <w:sz w:val="24"/>
          <w:szCs w:val="24"/>
        </w:rPr>
      </w:pPr>
      <w:r w:rsidRPr="0078207A">
        <w:rPr>
          <w:rStyle w:val="FontStyle14"/>
          <w:sz w:val="24"/>
          <w:szCs w:val="24"/>
        </w:rPr>
        <w:t>Итог</w:t>
      </w:r>
      <w:r w:rsidR="002F1438" w:rsidRPr="0078207A">
        <w:rPr>
          <w:rStyle w:val="FontStyle14"/>
          <w:sz w:val="24"/>
          <w:szCs w:val="24"/>
        </w:rPr>
        <w:t>и Конкурса размещаются на сайте муниципального бюджетного учреждения «</w:t>
      </w:r>
      <w:proofErr w:type="spellStart"/>
      <w:r w:rsidR="002F1438" w:rsidRPr="0078207A">
        <w:rPr>
          <w:rStyle w:val="FontStyle14"/>
          <w:sz w:val="24"/>
          <w:szCs w:val="24"/>
        </w:rPr>
        <w:t>Киришский</w:t>
      </w:r>
      <w:proofErr w:type="spellEnd"/>
      <w:r w:rsidR="002F1438" w:rsidRPr="0078207A">
        <w:rPr>
          <w:rStyle w:val="FontStyle14"/>
          <w:sz w:val="24"/>
          <w:szCs w:val="24"/>
        </w:rPr>
        <w:t xml:space="preserve"> центр методического и психолого-педагогического сопровождения»</w:t>
      </w:r>
      <w:r w:rsidR="002F1438">
        <w:rPr>
          <w:rStyle w:val="FontStyle13"/>
        </w:rPr>
        <w:t>.</w:t>
      </w:r>
      <w:r w:rsidR="003F0705">
        <w:rPr>
          <w:rStyle w:val="FontStyle13"/>
        </w:rPr>
        <w:t xml:space="preserve"> </w:t>
      </w:r>
      <w:r w:rsidR="0078207A" w:rsidRPr="0078207A">
        <w:rPr>
          <w:rStyle w:val="FontStyle14"/>
          <w:sz w:val="24"/>
          <w:szCs w:val="24"/>
        </w:rPr>
        <w:t xml:space="preserve">  </w:t>
      </w:r>
      <w:r w:rsidR="00E803F8" w:rsidRPr="0078207A">
        <w:rPr>
          <w:rStyle w:val="FontStyle14"/>
          <w:sz w:val="24"/>
          <w:szCs w:val="24"/>
        </w:rPr>
        <w:t>7.4.</w:t>
      </w:r>
      <w:r w:rsidR="00440AF5" w:rsidRPr="0078207A">
        <w:rPr>
          <w:rStyle w:val="FontStyle14"/>
          <w:sz w:val="24"/>
          <w:szCs w:val="24"/>
        </w:rPr>
        <w:t>Победители</w:t>
      </w:r>
      <w:r w:rsidRPr="0078207A">
        <w:rPr>
          <w:rStyle w:val="FontStyle14"/>
          <w:sz w:val="24"/>
          <w:szCs w:val="24"/>
        </w:rPr>
        <w:t xml:space="preserve"> Конкурса определяются по следующим номина</w:t>
      </w:r>
      <w:r w:rsidRPr="0078207A">
        <w:rPr>
          <w:rStyle w:val="FontStyle14"/>
          <w:sz w:val="24"/>
          <w:szCs w:val="24"/>
        </w:rPr>
        <w:softHyphen/>
        <w:t>циям:</w:t>
      </w:r>
    </w:p>
    <w:p w:rsidR="00BB7580" w:rsidRPr="0032127B" w:rsidRDefault="00312605" w:rsidP="0078207A">
      <w:pPr>
        <w:pStyle w:val="Style5"/>
        <w:widowControl/>
        <w:numPr>
          <w:ilvl w:val="0"/>
          <w:numId w:val="2"/>
        </w:numPr>
        <w:tabs>
          <w:tab w:val="left" w:pos="398"/>
        </w:tabs>
        <w:spacing w:line="240" w:lineRule="auto"/>
        <w:ind w:left="0"/>
        <w:contextualSpacing/>
        <w:mirrorIndents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«Лучшее оформление</w:t>
      </w:r>
      <w:r w:rsidR="00440AF5" w:rsidRPr="0032127B">
        <w:rPr>
          <w:rStyle w:val="FontStyle14"/>
          <w:sz w:val="24"/>
          <w:szCs w:val="24"/>
        </w:rPr>
        <w:t xml:space="preserve"> </w:t>
      </w:r>
      <w:proofErr w:type="gramStart"/>
      <w:r w:rsidR="00BB7580" w:rsidRPr="0032127B">
        <w:rPr>
          <w:rStyle w:val="FontStyle14"/>
          <w:sz w:val="24"/>
          <w:szCs w:val="24"/>
        </w:rPr>
        <w:t>учеб</w:t>
      </w:r>
      <w:r>
        <w:rPr>
          <w:rStyle w:val="FontStyle14"/>
          <w:sz w:val="24"/>
          <w:szCs w:val="24"/>
        </w:rPr>
        <w:t>ного</w:t>
      </w:r>
      <w:r w:rsidR="00807518">
        <w:rPr>
          <w:rStyle w:val="FontStyle14"/>
          <w:sz w:val="24"/>
          <w:szCs w:val="24"/>
        </w:rPr>
        <w:t xml:space="preserve">  кабине</w:t>
      </w:r>
      <w:r w:rsidR="00807518">
        <w:rPr>
          <w:rStyle w:val="FontStyle14"/>
          <w:sz w:val="24"/>
          <w:szCs w:val="24"/>
        </w:rPr>
        <w:softHyphen/>
        <w:t>т</w:t>
      </w:r>
      <w:r>
        <w:rPr>
          <w:rStyle w:val="FontStyle14"/>
          <w:sz w:val="24"/>
          <w:szCs w:val="24"/>
        </w:rPr>
        <w:t>а</w:t>
      </w:r>
      <w:proofErr w:type="gramEnd"/>
      <w:r w:rsidR="002F1438">
        <w:rPr>
          <w:rStyle w:val="FontStyle14"/>
          <w:sz w:val="24"/>
          <w:szCs w:val="24"/>
        </w:rPr>
        <w:t xml:space="preserve"> б</w:t>
      </w:r>
      <w:r w:rsidR="003F0705">
        <w:rPr>
          <w:rStyle w:val="FontStyle14"/>
          <w:sz w:val="24"/>
          <w:szCs w:val="24"/>
        </w:rPr>
        <w:t>иологии</w:t>
      </w:r>
      <w:r w:rsidR="00BB7580" w:rsidRPr="0032127B">
        <w:rPr>
          <w:rStyle w:val="FontStyle14"/>
          <w:sz w:val="24"/>
          <w:szCs w:val="24"/>
        </w:rPr>
        <w:t>»;</w:t>
      </w:r>
    </w:p>
    <w:p w:rsidR="00BB7580" w:rsidRPr="003F0705" w:rsidRDefault="00440AF5" w:rsidP="0078207A">
      <w:pPr>
        <w:pStyle w:val="Style5"/>
        <w:widowControl/>
        <w:numPr>
          <w:ilvl w:val="0"/>
          <w:numId w:val="2"/>
        </w:numPr>
        <w:tabs>
          <w:tab w:val="left" w:pos="394"/>
        </w:tabs>
        <w:spacing w:line="240" w:lineRule="auto"/>
        <w:ind w:left="0"/>
        <w:contextualSpacing/>
        <w:mirrorIndents/>
        <w:jc w:val="left"/>
        <w:rPr>
          <w:rStyle w:val="FontStyle14"/>
          <w:sz w:val="24"/>
          <w:szCs w:val="24"/>
        </w:rPr>
      </w:pPr>
      <w:r w:rsidRPr="003F0705">
        <w:rPr>
          <w:rStyle w:val="FontStyle14"/>
          <w:sz w:val="24"/>
          <w:szCs w:val="24"/>
        </w:rPr>
        <w:t xml:space="preserve"> </w:t>
      </w:r>
      <w:r w:rsidR="00BB7580" w:rsidRPr="003F0705">
        <w:rPr>
          <w:rStyle w:val="FontStyle14"/>
          <w:sz w:val="24"/>
          <w:szCs w:val="24"/>
        </w:rPr>
        <w:t>«Лучшее методическое обеспечение учебного кабине</w:t>
      </w:r>
      <w:r w:rsidR="00BB7580" w:rsidRPr="003F0705">
        <w:rPr>
          <w:rStyle w:val="FontStyle14"/>
          <w:sz w:val="24"/>
          <w:szCs w:val="24"/>
        </w:rPr>
        <w:softHyphen/>
        <w:t xml:space="preserve">та </w:t>
      </w:r>
      <w:r w:rsidR="002F1438">
        <w:rPr>
          <w:rStyle w:val="FontStyle14"/>
          <w:sz w:val="24"/>
          <w:szCs w:val="24"/>
        </w:rPr>
        <w:t>б</w:t>
      </w:r>
      <w:r w:rsidR="003F0705">
        <w:rPr>
          <w:rStyle w:val="FontStyle14"/>
          <w:sz w:val="24"/>
          <w:szCs w:val="24"/>
        </w:rPr>
        <w:t>иологии</w:t>
      </w:r>
    </w:p>
    <w:p w:rsidR="00791225" w:rsidRDefault="008D4844" w:rsidP="0078207A">
      <w:pPr>
        <w:pStyle w:val="Style5"/>
        <w:widowControl/>
        <w:numPr>
          <w:ilvl w:val="0"/>
          <w:numId w:val="2"/>
        </w:numPr>
        <w:tabs>
          <w:tab w:val="left" w:pos="394"/>
        </w:tabs>
        <w:spacing w:line="240" w:lineRule="auto"/>
        <w:ind w:left="0"/>
        <w:contextualSpacing/>
        <w:mirrorIndents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</w:t>
      </w:r>
      <w:r w:rsidR="00791225">
        <w:rPr>
          <w:rStyle w:val="FontStyle14"/>
          <w:sz w:val="24"/>
          <w:szCs w:val="24"/>
        </w:rPr>
        <w:t>«Лучший кабинет по взаимодействию и сотрудничеству с у</w:t>
      </w:r>
      <w:r w:rsidR="003F0705">
        <w:rPr>
          <w:rStyle w:val="FontStyle14"/>
          <w:sz w:val="24"/>
          <w:szCs w:val="24"/>
        </w:rPr>
        <w:t>чреждениями в направ</w:t>
      </w:r>
      <w:r>
        <w:rPr>
          <w:rStyle w:val="FontStyle14"/>
          <w:sz w:val="24"/>
          <w:szCs w:val="24"/>
        </w:rPr>
        <w:t>лении экологического воспитания</w:t>
      </w:r>
      <w:r w:rsidR="00791225">
        <w:rPr>
          <w:rStyle w:val="FontStyle14"/>
          <w:sz w:val="24"/>
          <w:szCs w:val="24"/>
        </w:rPr>
        <w:t>».</w:t>
      </w:r>
    </w:p>
    <w:p w:rsidR="0032127B" w:rsidRDefault="0032127B" w:rsidP="0078207A">
      <w:pPr>
        <w:contextualSpacing/>
        <w:mirrorIndents/>
      </w:pPr>
    </w:p>
    <w:p w:rsidR="00AB643E" w:rsidRDefault="00AB643E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5005F8" w:rsidRDefault="005005F8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D95FF9" w:rsidRDefault="00D95FF9" w:rsidP="0032127B">
      <w:pPr>
        <w:pStyle w:val="Style2"/>
        <w:widowControl/>
        <w:ind w:firstLine="709"/>
        <w:jc w:val="right"/>
        <w:rPr>
          <w:rStyle w:val="FontStyle12"/>
          <w:b w:val="0"/>
        </w:rPr>
      </w:pPr>
    </w:p>
    <w:p w:rsidR="002F1438" w:rsidRDefault="002F1438" w:rsidP="0032127B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  <w:u w:val="single"/>
        </w:rPr>
      </w:pPr>
    </w:p>
    <w:p w:rsidR="002F1438" w:rsidRDefault="002F1438" w:rsidP="0032127B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  <w:u w:val="single"/>
        </w:rPr>
      </w:pPr>
    </w:p>
    <w:p w:rsidR="002F1438" w:rsidRDefault="002F1438" w:rsidP="0032127B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  <w:u w:val="single"/>
        </w:rPr>
      </w:pPr>
    </w:p>
    <w:p w:rsidR="002F1438" w:rsidRDefault="002F1438" w:rsidP="0032127B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  <w:u w:val="single"/>
        </w:rPr>
      </w:pPr>
    </w:p>
    <w:p w:rsidR="00EF69D3" w:rsidRDefault="00EF69D3" w:rsidP="0032127B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  <w:u w:val="single"/>
        </w:rPr>
      </w:pPr>
    </w:p>
    <w:p w:rsidR="00EF69D3" w:rsidRDefault="00EF69D3" w:rsidP="0032127B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  <w:u w:val="single"/>
        </w:rPr>
      </w:pPr>
    </w:p>
    <w:p w:rsidR="00EF69D3" w:rsidRDefault="00EF69D3" w:rsidP="0032127B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  <w:u w:val="single"/>
        </w:rPr>
      </w:pPr>
    </w:p>
    <w:p w:rsidR="00EF69D3" w:rsidRDefault="00EF69D3" w:rsidP="0032127B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  <w:u w:val="single"/>
        </w:rPr>
      </w:pPr>
    </w:p>
    <w:p w:rsidR="00EF69D3" w:rsidRDefault="00EF69D3" w:rsidP="0032127B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  <w:u w:val="single"/>
        </w:rPr>
      </w:pPr>
    </w:p>
    <w:p w:rsidR="00EF69D3" w:rsidRDefault="00EF69D3" w:rsidP="0032127B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  <w:u w:val="single"/>
        </w:rPr>
      </w:pPr>
    </w:p>
    <w:p w:rsidR="00EF69D3" w:rsidRDefault="00EF69D3" w:rsidP="0032127B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  <w:u w:val="single"/>
        </w:rPr>
      </w:pPr>
    </w:p>
    <w:p w:rsidR="00EF69D3" w:rsidRDefault="00EF69D3" w:rsidP="0032127B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  <w:u w:val="single"/>
        </w:rPr>
      </w:pPr>
    </w:p>
    <w:p w:rsidR="00EF69D3" w:rsidRDefault="00EF69D3" w:rsidP="0032127B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  <w:u w:val="single"/>
        </w:rPr>
      </w:pPr>
    </w:p>
    <w:p w:rsidR="00EF69D3" w:rsidRDefault="00EF69D3" w:rsidP="0032127B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  <w:u w:val="single"/>
        </w:rPr>
      </w:pPr>
    </w:p>
    <w:p w:rsidR="00EF69D3" w:rsidRDefault="00EF69D3" w:rsidP="0032127B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  <w:u w:val="single"/>
        </w:rPr>
      </w:pPr>
    </w:p>
    <w:p w:rsidR="00D95FF9" w:rsidRPr="006E748E" w:rsidRDefault="006E748E" w:rsidP="0032127B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  <w:u w:val="single"/>
        </w:rPr>
      </w:pPr>
      <w:r w:rsidRPr="006E748E">
        <w:rPr>
          <w:rStyle w:val="FontStyle12"/>
          <w:b w:val="0"/>
          <w:sz w:val="28"/>
          <w:szCs w:val="28"/>
          <w:u w:val="single"/>
        </w:rPr>
        <w:lastRenderedPageBreak/>
        <w:t>Форма 1</w:t>
      </w:r>
    </w:p>
    <w:p w:rsidR="0032127B" w:rsidRDefault="0032127B" w:rsidP="0032127B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</w:rPr>
      </w:pPr>
    </w:p>
    <w:p w:rsidR="0032127B" w:rsidRDefault="0032127B" w:rsidP="0032127B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</w:rPr>
      </w:pPr>
    </w:p>
    <w:p w:rsidR="0032127B" w:rsidRDefault="0032127B" w:rsidP="0032127B">
      <w:pPr>
        <w:pStyle w:val="Style2"/>
        <w:widowControl/>
        <w:ind w:firstLine="709"/>
        <w:jc w:val="center"/>
        <w:rPr>
          <w:rStyle w:val="FontStyle12"/>
          <w:b w:val="0"/>
          <w:sz w:val="28"/>
          <w:szCs w:val="28"/>
        </w:rPr>
      </w:pPr>
    </w:p>
    <w:p w:rsidR="0032127B" w:rsidRDefault="0032127B" w:rsidP="0032127B">
      <w:pPr>
        <w:pStyle w:val="Style2"/>
        <w:widowControl/>
        <w:ind w:firstLine="709"/>
        <w:jc w:val="center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ЗАЯВКА</w:t>
      </w:r>
    </w:p>
    <w:p w:rsidR="0032127B" w:rsidRPr="0058143F" w:rsidRDefault="0032127B" w:rsidP="0032127B">
      <w:pPr>
        <w:pStyle w:val="Style2"/>
        <w:widowControl/>
        <w:ind w:firstLine="709"/>
        <w:jc w:val="center"/>
        <w:rPr>
          <w:rStyle w:val="FontStyle12"/>
          <w:b w:val="0"/>
          <w:sz w:val="28"/>
          <w:szCs w:val="28"/>
        </w:rPr>
      </w:pPr>
    </w:p>
    <w:p w:rsidR="0032127B" w:rsidRDefault="0032127B" w:rsidP="0032127B">
      <w:pPr>
        <w:pStyle w:val="Style4"/>
        <w:widowControl/>
        <w:ind w:right="82" w:firstLine="709"/>
        <w:jc w:val="center"/>
        <w:rPr>
          <w:sz w:val="20"/>
          <w:szCs w:val="20"/>
        </w:rPr>
      </w:pPr>
    </w:p>
    <w:p w:rsidR="0032127B" w:rsidRDefault="00843F8C" w:rsidP="0032127B">
      <w:pPr>
        <w:pStyle w:val="Style2"/>
        <w:widowControl/>
        <w:ind w:firstLine="709"/>
        <w:jc w:val="center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МОУ</w:t>
      </w:r>
      <w:r w:rsidR="00DF737D">
        <w:rPr>
          <w:rStyle w:val="FontStyle12"/>
          <w:b w:val="0"/>
          <w:sz w:val="28"/>
          <w:szCs w:val="28"/>
        </w:rPr>
        <w:t>_________________________________________________</w:t>
      </w:r>
    </w:p>
    <w:p w:rsidR="0032127B" w:rsidRDefault="00DF737D" w:rsidP="00DF737D">
      <w:pPr>
        <w:pStyle w:val="Style2"/>
        <w:widowControl/>
        <w:ind w:firstLine="709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заявляет </w:t>
      </w:r>
      <w:r w:rsidR="002F1438">
        <w:rPr>
          <w:rStyle w:val="FontStyle12"/>
          <w:b w:val="0"/>
          <w:sz w:val="28"/>
          <w:szCs w:val="28"/>
        </w:rPr>
        <w:t>кабинет б</w:t>
      </w:r>
      <w:r w:rsidR="00AD67D2">
        <w:rPr>
          <w:rStyle w:val="FontStyle12"/>
          <w:b w:val="0"/>
          <w:sz w:val="28"/>
          <w:szCs w:val="28"/>
        </w:rPr>
        <w:t xml:space="preserve">иологии </w:t>
      </w:r>
      <w:proofErr w:type="gramStart"/>
      <w:r w:rsidR="00AD67D2">
        <w:rPr>
          <w:rStyle w:val="FontStyle12"/>
          <w:b w:val="0"/>
          <w:sz w:val="28"/>
          <w:szCs w:val="28"/>
        </w:rPr>
        <w:t xml:space="preserve">  </w:t>
      </w:r>
      <w:r>
        <w:rPr>
          <w:rStyle w:val="FontStyle12"/>
          <w:b w:val="0"/>
          <w:sz w:val="28"/>
          <w:szCs w:val="28"/>
        </w:rPr>
        <w:t xml:space="preserve"> (</w:t>
      </w:r>
      <w:proofErr w:type="gramEnd"/>
      <w:r>
        <w:rPr>
          <w:rStyle w:val="FontStyle12"/>
          <w:b w:val="0"/>
          <w:sz w:val="28"/>
          <w:szCs w:val="28"/>
        </w:rPr>
        <w:t>учитель______________)</w:t>
      </w:r>
    </w:p>
    <w:p w:rsidR="00DF737D" w:rsidRDefault="00DF737D" w:rsidP="00DF737D">
      <w:pPr>
        <w:pStyle w:val="Style2"/>
        <w:widowControl/>
        <w:ind w:firstLine="709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на участие в районном </w:t>
      </w:r>
      <w:r w:rsidR="002F1438">
        <w:rPr>
          <w:rStyle w:val="FontStyle12"/>
          <w:b w:val="0"/>
          <w:sz w:val="28"/>
          <w:szCs w:val="28"/>
        </w:rPr>
        <w:t>конкурсе «Лучший кабинет б</w:t>
      </w:r>
      <w:r w:rsidR="00AD67D2">
        <w:rPr>
          <w:rStyle w:val="FontStyle12"/>
          <w:b w:val="0"/>
          <w:sz w:val="28"/>
          <w:szCs w:val="28"/>
        </w:rPr>
        <w:t>иологии</w:t>
      </w:r>
      <w:r>
        <w:rPr>
          <w:rStyle w:val="FontStyle12"/>
          <w:b w:val="0"/>
          <w:sz w:val="28"/>
          <w:szCs w:val="28"/>
        </w:rPr>
        <w:t>»</w:t>
      </w:r>
    </w:p>
    <w:p w:rsidR="0032127B" w:rsidRDefault="0032127B" w:rsidP="0032127B">
      <w:pPr>
        <w:pStyle w:val="Style2"/>
        <w:widowControl/>
        <w:ind w:firstLine="709"/>
        <w:jc w:val="center"/>
        <w:rPr>
          <w:rStyle w:val="FontStyle12"/>
          <w:b w:val="0"/>
          <w:sz w:val="28"/>
          <w:szCs w:val="28"/>
        </w:rPr>
      </w:pPr>
    </w:p>
    <w:p w:rsidR="0032127B" w:rsidRDefault="0032127B" w:rsidP="0032127B">
      <w:pPr>
        <w:pStyle w:val="Style2"/>
        <w:widowControl/>
        <w:ind w:firstLine="709"/>
        <w:jc w:val="center"/>
        <w:rPr>
          <w:rStyle w:val="FontStyle12"/>
          <w:b w:val="0"/>
          <w:sz w:val="28"/>
          <w:szCs w:val="28"/>
        </w:rPr>
      </w:pPr>
    </w:p>
    <w:p w:rsidR="0032127B" w:rsidRDefault="0032127B" w:rsidP="0032127B">
      <w:pPr>
        <w:pStyle w:val="Style2"/>
        <w:widowControl/>
        <w:ind w:firstLine="709"/>
        <w:jc w:val="center"/>
        <w:rPr>
          <w:rStyle w:val="FontStyle12"/>
          <w:b w:val="0"/>
          <w:sz w:val="28"/>
          <w:szCs w:val="28"/>
        </w:rPr>
      </w:pPr>
    </w:p>
    <w:p w:rsidR="0032127B" w:rsidRDefault="00DF737D" w:rsidP="00DF737D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подпись руководителя___________</w:t>
      </w:r>
    </w:p>
    <w:p w:rsidR="0032127B" w:rsidRDefault="0032127B" w:rsidP="00DF737D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</w:rPr>
      </w:pPr>
    </w:p>
    <w:p w:rsidR="0032127B" w:rsidRDefault="00DF737D" w:rsidP="00DF737D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д</w:t>
      </w:r>
      <w:r w:rsidR="0032127B">
        <w:rPr>
          <w:rStyle w:val="FontStyle12"/>
          <w:b w:val="0"/>
          <w:sz w:val="28"/>
          <w:szCs w:val="28"/>
        </w:rPr>
        <w:t xml:space="preserve">ата подачи заявки: </w:t>
      </w:r>
      <w:proofErr w:type="spellStart"/>
      <w:r w:rsidR="0032127B">
        <w:rPr>
          <w:rStyle w:val="FontStyle12"/>
          <w:b w:val="0"/>
          <w:sz w:val="28"/>
          <w:szCs w:val="28"/>
        </w:rPr>
        <w:t>чч.мм.гггг</w:t>
      </w:r>
      <w:proofErr w:type="spellEnd"/>
    </w:p>
    <w:p w:rsidR="0032127B" w:rsidRDefault="0032127B" w:rsidP="00DF737D">
      <w:pPr>
        <w:pStyle w:val="Style2"/>
        <w:widowControl/>
        <w:ind w:firstLine="709"/>
        <w:jc w:val="right"/>
        <w:rPr>
          <w:rStyle w:val="FontStyle12"/>
          <w:b w:val="0"/>
          <w:sz w:val="28"/>
          <w:szCs w:val="28"/>
        </w:rPr>
      </w:pPr>
    </w:p>
    <w:p w:rsidR="0032127B" w:rsidRPr="00434B5C" w:rsidRDefault="0032127B" w:rsidP="00342AAC">
      <w:pPr>
        <w:pStyle w:val="Style2"/>
        <w:widowControl/>
        <w:ind w:firstLine="709"/>
      </w:pPr>
    </w:p>
    <w:sectPr w:rsidR="0032127B" w:rsidRPr="00434B5C" w:rsidSect="0003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168EBF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590C74"/>
    <w:multiLevelType w:val="hybridMultilevel"/>
    <w:tmpl w:val="E6E8E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096184"/>
    <w:multiLevelType w:val="singleLevel"/>
    <w:tmpl w:val="ABBE04CE"/>
    <w:lvl w:ilvl="0">
      <w:start w:val="1"/>
      <w:numFmt w:val="decimal"/>
      <w:lvlText w:val="3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0968FF"/>
    <w:multiLevelType w:val="hybridMultilevel"/>
    <w:tmpl w:val="8B52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4899"/>
    <w:multiLevelType w:val="multilevel"/>
    <w:tmpl w:val="D696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71799"/>
    <w:multiLevelType w:val="hybridMultilevel"/>
    <w:tmpl w:val="F0268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F5BD5"/>
    <w:multiLevelType w:val="multilevel"/>
    <w:tmpl w:val="0B9EFF9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2778" w:hanging="108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3704" w:hanging="1440"/>
      </w:pPr>
    </w:lvl>
  </w:abstractNum>
  <w:abstractNum w:abstractNumId="7" w15:restartNumberingAfterBreak="0">
    <w:nsid w:val="247E30E5"/>
    <w:multiLevelType w:val="hybridMultilevel"/>
    <w:tmpl w:val="2084E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E44C1"/>
    <w:multiLevelType w:val="singleLevel"/>
    <w:tmpl w:val="B41AFFB6"/>
    <w:lvl w:ilvl="0">
      <w:start w:val="7"/>
      <w:numFmt w:val="decimal"/>
      <w:lvlText w:val="7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64679F8"/>
    <w:multiLevelType w:val="singleLevel"/>
    <w:tmpl w:val="CA6AD57E"/>
    <w:lvl w:ilvl="0">
      <w:start w:val="2"/>
      <w:numFmt w:val="decimal"/>
      <w:lvlText w:val="6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7BF07CD"/>
    <w:multiLevelType w:val="hybridMultilevel"/>
    <w:tmpl w:val="F3E2D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06299"/>
    <w:multiLevelType w:val="singleLevel"/>
    <w:tmpl w:val="967A5182"/>
    <w:lvl w:ilvl="0">
      <w:start w:val="1"/>
      <w:numFmt w:val="decimal"/>
      <w:lvlText w:val="6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0294792"/>
    <w:multiLevelType w:val="hybridMultilevel"/>
    <w:tmpl w:val="024C6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2518ED"/>
    <w:multiLevelType w:val="hybridMultilevel"/>
    <w:tmpl w:val="FE1C0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2155DB"/>
    <w:multiLevelType w:val="multilevel"/>
    <w:tmpl w:val="134248DA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Text w:val="%1.%2.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5" w15:restartNumberingAfterBreak="0">
    <w:nsid w:val="54114642"/>
    <w:multiLevelType w:val="singleLevel"/>
    <w:tmpl w:val="067AD0EE"/>
    <w:lvl w:ilvl="0">
      <w:start w:val="8"/>
      <w:numFmt w:val="decimal"/>
      <w:lvlText w:val="7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51679F4"/>
    <w:multiLevelType w:val="multilevel"/>
    <w:tmpl w:val="0B9EFF9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2778" w:hanging="108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3704" w:hanging="1440"/>
      </w:pPr>
    </w:lvl>
  </w:abstractNum>
  <w:abstractNum w:abstractNumId="17" w15:restartNumberingAfterBreak="0">
    <w:nsid w:val="57731BAE"/>
    <w:multiLevelType w:val="multilevel"/>
    <w:tmpl w:val="21BECC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92" w:hanging="1440"/>
      </w:pPr>
      <w:rPr>
        <w:rFonts w:hint="default"/>
      </w:rPr>
    </w:lvl>
  </w:abstractNum>
  <w:abstractNum w:abstractNumId="18" w15:restartNumberingAfterBreak="0">
    <w:nsid w:val="5EAC3508"/>
    <w:multiLevelType w:val="singleLevel"/>
    <w:tmpl w:val="7472D602"/>
    <w:lvl w:ilvl="0">
      <w:start w:val="1"/>
      <w:numFmt w:val="decimal"/>
      <w:lvlText w:val="1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4AA23E0"/>
    <w:multiLevelType w:val="singleLevel"/>
    <w:tmpl w:val="E66AF384"/>
    <w:lvl w:ilvl="0">
      <w:start w:val="10"/>
      <w:numFmt w:val="decimal"/>
      <w:lvlText w:val="7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6DD032A"/>
    <w:multiLevelType w:val="singleLevel"/>
    <w:tmpl w:val="0BDA23E0"/>
    <w:lvl w:ilvl="0">
      <w:start w:val="1"/>
      <w:numFmt w:val="decimal"/>
      <w:lvlText w:val="%1"/>
      <w:legacy w:legacy="1" w:legacySpace="0" w:legacyIndent="1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B014358"/>
    <w:multiLevelType w:val="multilevel"/>
    <w:tmpl w:val="7AB4AA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207FD2"/>
    <w:multiLevelType w:val="singleLevel"/>
    <w:tmpl w:val="E4DE9882"/>
    <w:lvl w:ilvl="0">
      <w:start w:val="1"/>
      <w:numFmt w:val="decimal"/>
      <w:lvlText w:val="7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4E566A"/>
    <w:multiLevelType w:val="multilevel"/>
    <w:tmpl w:val="BCBC0E3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29" w:hanging="360"/>
      </w:pPr>
    </w:lvl>
    <w:lvl w:ilvl="2">
      <w:start w:val="1"/>
      <w:numFmt w:val="decimal"/>
      <w:lvlText w:val="%1.%2.%3."/>
      <w:lvlJc w:val="left"/>
      <w:pPr>
        <w:ind w:left="1258" w:hanging="720"/>
      </w:pPr>
    </w:lvl>
    <w:lvl w:ilvl="3">
      <w:start w:val="1"/>
      <w:numFmt w:val="decimal"/>
      <w:lvlText w:val="%1.%2.%3.%4."/>
      <w:lvlJc w:val="left"/>
      <w:pPr>
        <w:ind w:left="1527" w:hanging="720"/>
      </w:pPr>
    </w:lvl>
    <w:lvl w:ilvl="4">
      <w:start w:val="1"/>
      <w:numFmt w:val="decimal"/>
      <w:lvlText w:val="%1.%2.%3.%4.%5."/>
      <w:lvlJc w:val="left"/>
      <w:pPr>
        <w:ind w:left="2156" w:hanging="1080"/>
      </w:pPr>
    </w:lvl>
    <w:lvl w:ilvl="5">
      <w:start w:val="1"/>
      <w:numFmt w:val="decimal"/>
      <w:lvlText w:val="%1.%2.%3.%4.%5.%6."/>
      <w:lvlJc w:val="left"/>
      <w:pPr>
        <w:ind w:left="2425" w:hanging="1080"/>
      </w:pPr>
    </w:lvl>
    <w:lvl w:ilvl="6">
      <w:start w:val="1"/>
      <w:numFmt w:val="decimal"/>
      <w:lvlText w:val="%1.%2.%3.%4.%5.%6.%7."/>
      <w:lvlJc w:val="left"/>
      <w:pPr>
        <w:ind w:left="2694" w:hanging="1080"/>
      </w:pPr>
    </w:lvl>
    <w:lvl w:ilvl="7">
      <w:start w:val="1"/>
      <w:numFmt w:val="decimal"/>
      <w:lvlText w:val="%1.%2.%3.%4.%5.%6.%7.%8."/>
      <w:lvlJc w:val="left"/>
      <w:pPr>
        <w:ind w:left="3323" w:hanging="1440"/>
      </w:pPr>
    </w:lvl>
    <w:lvl w:ilvl="8">
      <w:start w:val="1"/>
      <w:numFmt w:val="decimal"/>
      <w:lvlText w:val="%1.%2.%3.%4.%5.%6.%7.%8.%9."/>
      <w:lvlJc w:val="left"/>
      <w:pPr>
        <w:ind w:left="3592" w:hanging="1440"/>
      </w:pPr>
    </w:lvl>
  </w:abstractNum>
  <w:num w:numId="1">
    <w:abstractNumId w:val="18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567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</w:num>
  <w:num w:numId="16">
    <w:abstractNumId w:val="9"/>
    <w:lvlOverride w:ilvl="0">
      <w:lvl w:ilvl="0">
        <w:start w:val="2"/>
        <w:numFmt w:val="decimal"/>
        <w:lvlText w:val="6.%1."/>
        <w:legacy w:legacy="1" w:legacySpace="0" w:legacyIndent="389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lvl w:ilvl="0">
        <w:start w:val="1"/>
        <w:numFmt w:val="decimal"/>
        <w:lvlText w:val="7.%1."/>
        <w:legacy w:legacy="1" w:legacySpace="0" w:legacyIndent="3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8"/>
    <w:lvlOverride w:ilvl="0">
      <w:startOverride w:val="7"/>
    </w:lvlOverride>
  </w:num>
  <w:num w:numId="21">
    <w:abstractNumId w:val="15"/>
    <w:lvlOverride w:ilvl="0">
      <w:startOverride w:val="8"/>
    </w:lvlOverride>
  </w:num>
  <w:num w:numId="22">
    <w:abstractNumId w:val="19"/>
    <w:lvlOverride w:ilvl="0">
      <w:startOverride w:val="10"/>
    </w:lvlOverride>
  </w:num>
  <w:num w:numId="23">
    <w:abstractNumId w:val="17"/>
  </w:num>
  <w:num w:numId="24">
    <w:abstractNumId w:val="1"/>
  </w:num>
  <w:num w:numId="25">
    <w:abstractNumId w:val="3"/>
  </w:num>
  <w:num w:numId="26">
    <w:abstractNumId w:val="4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580"/>
    <w:rsid w:val="0003157E"/>
    <w:rsid w:val="000C2120"/>
    <w:rsid w:val="00143F6D"/>
    <w:rsid w:val="001567F3"/>
    <w:rsid w:val="00204E71"/>
    <w:rsid w:val="00262198"/>
    <w:rsid w:val="00262433"/>
    <w:rsid w:val="00292B33"/>
    <w:rsid w:val="002E613F"/>
    <w:rsid w:val="002F1438"/>
    <w:rsid w:val="00312605"/>
    <w:rsid w:val="0032127B"/>
    <w:rsid w:val="00342AAC"/>
    <w:rsid w:val="00375C40"/>
    <w:rsid w:val="003F0705"/>
    <w:rsid w:val="00414ACF"/>
    <w:rsid w:val="00423127"/>
    <w:rsid w:val="00423F1C"/>
    <w:rsid w:val="00434B5C"/>
    <w:rsid w:val="00440AF5"/>
    <w:rsid w:val="00471914"/>
    <w:rsid w:val="004848BD"/>
    <w:rsid w:val="004C3279"/>
    <w:rsid w:val="005005F8"/>
    <w:rsid w:val="00547D41"/>
    <w:rsid w:val="0068155D"/>
    <w:rsid w:val="006E748E"/>
    <w:rsid w:val="0078207A"/>
    <w:rsid w:val="00791225"/>
    <w:rsid w:val="00792CEF"/>
    <w:rsid w:val="007B737B"/>
    <w:rsid w:val="00807518"/>
    <w:rsid w:val="00843F8C"/>
    <w:rsid w:val="00884241"/>
    <w:rsid w:val="008974BD"/>
    <w:rsid w:val="008C2F40"/>
    <w:rsid w:val="008C3767"/>
    <w:rsid w:val="008C464C"/>
    <w:rsid w:val="008D4844"/>
    <w:rsid w:val="008F5980"/>
    <w:rsid w:val="00950EA3"/>
    <w:rsid w:val="00983478"/>
    <w:rsid w:val="00A3551E"/>
    <w:rsid w:val="00A64379"/>
    <w:rsid w:val="00AB232F"/>
    <w:rsid w:val="00AB643E"/>
    <w:rsid w:val="00AD67D2"/>
    <w:rsid w:val="00AE7358"/>
    <w:rsid w:val="00AF61B0"/>
    <w:rsid w:val="00B01989"/>
    <w:rsid w:val="00B55765"/>
    <w:rsid w:val="00B955D6"/>
    <w:rsid w:val="00BB7580"/>
    <w:rsid w:val="00C31C47"/>
    <w:rsid w:val="00CD5614"/>
    <w:rsid w:val="00D1439B"/>
    <w:rsid w:val="00D77A85"/>
    <w:rsid w:val="00D95FF9"/>
    <w:rsid w:val="00DF737D"/>
    <w:rsid w:val="00E41995"/>
    <w:rsid w:val="00E803F8"/>
    <w:rsid w:val="00EF69D3"/>
    <w:rsid w:val="00F32B89"/>
    <w:rsid w:val="00F71ACD"/>
    <w:rsid w:val="00F7252E"/>
    <w:rsid w:val="00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B2A9F-6D91-42FF-82B2-21233235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580"/>
    <w:rPr>
      <w:color w:val="0066CC"/>
      <w:u w:val="single"/>
    </w:rPr>
  </w:style>
  <w:style w:type="paragraph" w:customStyle="1" w:styleId="Style2">
    <w:name w:val="Style2"/>
    <w:basedOn w:val="a"/>
    <w:rsid w:val="00BB7580"/>
  </w:style>
  <w:style w:type="paragraph" w:customStyle="1" w:styleId="Style3">
    <w:name w:val="Style3"/>
    <w:basedOn w:val="a"/>
    <w:uiPriority w:val="99"/>
    <w:rsid w:val="00BB7580"/>
    <w:pPr>
      <w:spacing w:line="280" w:lineRule="exact"/>
      <w:ind w:firstLine="274"/>
      <w:jc w:val="both"/>
    </w:pPr>
  </w:style>
  <w:style w:type="paragraph" w:customStyle="1" w:styleId="Style4">
    <w:name w:val="Style4"/>
    <w:basedOn w:val="a"/>
    <w:rsid w:val="00BB7580"/>
  </w:style>
  <w:style w:type="paragraph" w:customStyle="1" w:styleId="Style5">
    <w:name w:val="Style5"/>
    <w:basedOn w:val="a"/>
    <w:uiPriority w:val="99"/>
    <w:rsid w:val="00BB7580"/>
    <w:pPr>
      <w:spacing w:line="280" w:lineRule="exact"/>
      <w:ind w:firstLine="283"/>
      <w:jc w:val="both"/>
    </w:pPr>
  </w:style>
  <w:style w:type="paragraph" w:customStyle="1" w:styleId="Style6">
    <w:name w:val="Style6"/>
    <w:basedOn w:val="a"/>
    <w:uiPriority w:val="99"/>
    <w:rsid w:val="00BB7580"/>
  </w:style>
  <w:style w:type="paragraph" w:customStyle="1" w:styleId="Style7">
    <w:name w:val="Style7"/>
    <w:basedOn w:val="a"/>
    <w:uiPriority w:val="99"/>
    <w:rsid w:val="00BB7580"/>
    <w:pPr>
      <w:spacing w:line="283" w:lineRule="exact"/>
      <w:ind w:firstLine="283"/>
      <w:jc w:val="both"/>
    </w:pPr>
  </w:style>
  <w:style w:type="paragraph" w:customStyle="1" w:styleId="Style9">
    <w:name w:val="Style9"/>
    <w:basedOn w:val="a"/>
    <w:uiPriority w:val="99"/>
    <w:rsid w:val="00BB7580"/>
    <w:pPr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BB7580"/>
    <w:pPr>
      <w:spacing w:line="278" w:lineRule="exact"/>
    </w:pPr>
  </w:style>
  <w:style w:type="paragraph" w:customStyle="1" w:styleId="Style11">
    <w:name w:val="Style11"/>
    <w:basedOn w:val="a"/>
    <w:uiPriority w:val="99"/>
    <w:rsid w:val="00BB7580"/>
    <w:pPr>
      <w:spacing w:line="283" w:lineRule="exact"/>
      <w:ind w:firstLine="288"/>
      <w:jc w:val="both"/>
    </w:pPr>
  </w:style>
  <w:style w:type="character" w:customStyle="1" w:styleId="FontStyle12">
    <w:name w:val="Font Style12"/>
    <w:basedOn w:val="a0"/>
    <w:rsid w:val="00BB758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BB7580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BB7580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BB758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A3551E"/>
  </w:style>
  <w:style w:type="table" w:styleId="a4">
    <w:name w:val="Table Grid"/>
    <w:basedOn w:val="a1"/>
    <w:uiPriority w:val="59"/>
    <w:rsid w:val="0014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43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31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31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Бегалиева</dc:creator>
  <cp:lastModifiedBy>user</cp:lastModifiedBy>
  <cp:revision>29</cp:revision>
  <cp:lastPrinted>2015-12-14T08:04:00Z</cp:lastPrinted>
  <dcterms:created xsi:type="dcterms:W3CDTF">2014-11-17T05:48:00Z</dcterms:created>
  <dcterms:modified xsi:type="dcterms:W3CDTF">2016-02-02T10:11:00Z</dcterms:modified>
</cp:coreProperties>
</file>